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66E" w:rsidRDefault="0051220E">
      <w:r w:rsidRPr="0051220E">
        <w:rPr>
          <w:b/>
        </w:rPr>
        <w:t xml:space="preserve">Student </w:t>
      </w:r>
      <w:r w:rsidR="00AF09E7" w:rsidRPr="0051220E">
        <w:rPr>
          <w:b/>
        </w:rPr>
        <w:t>Name</w:t>
      </w:r>
      <w:r w:rsidR="00AF09E7">
        <w:t>:</w:t>
      </w:r>
      <w:r>
        <w:t xml:space="preserve">       ____________________________________________</w:t>
      </w:r>
      <w:r w:rsidR="00AF09E7">
        <w:t>_______________</w:t>
      </w:r>
    </w:p>
    <w:p w:rsidR="00A513B1" w:rsidRDefault="00A513B1">
      <w:r>
        <w:t xml:space="preserve">  </w:t>
      </w:r>
    </w:p>
    <w:p w:rsidR="0051220E" w:rsidRDefault="0051220E"/>
    <w:p w:rsidR="0051220E" w:rsidRDefault="0051220E"/>
    <w:p w:rsidR="0051220E" w:rsidRDefault="0051220E"/>
    <w:p w:rsidR="0022288B" w:rsidRDefault="0022288B"/>
    <w:p w:rsidR="0022288B" w:rsidRDefault="0022288B"/>
    <w:p w:rsidR="0051220E" w:rsidRDefault="0051220E"/>
    <w:p w:rsidR="0051220E" w:rsidRDefault="0051220E"/>
    <w:p w:rsidR="0051220E" w:rsidRDefault="0051220E"/>
    <w:p w:rsidR="0051220E" w:rsidRDefault="0051220E"/>
    <w:p w:rsidR="0051220E" w:rsidRDefault="0051220E"/>
    <w:p w:rsidR="0051220E" w:rsidRDefault="0051220E"/>
    <w:p w:rsidR="0051220E" w:rsidRPr="00CB4177" w:rsidRDefault="0051220E" w:rsidP="0051220E">
      <w:pPr>
        <w:jc w:val="center"/>
        <w:rPr>
          <w:b/>
          <w:sz w:val="50"/>
          <w:szCs w:val="50"/>
        </w:rPr>
      </w:pPr>
      <w:r w:rsidRPr="00CB4177">
        <w:rPr>
          <w:b/>
          <w:sz w:val="50"/>
          <w:szCs w:val="50"/>
        </w:rPr>
        <w:t>CHEMISTRY</w:t>
      </w:r>
      <w:r w:rsidR="00CB4177" w:rsidRPr="00CB4177">
        <w:rPr>
          <w:b/>
          <w:sz w:val="50"/>
          <w:szCs w:val="50"/>
        </w:rPr>
        <w:t xml:space="preserve"> </w:t>
      </w:r>
    </w:p>
    <w:p w:rsidR="0051220E" w:rsidRDefault="0051220E" w:rsidP="0051220E">
      <w:pPr>
        <w:jc w:val="center"/>
        <w:rPr>
          <w:b/>
          <w:sz w:val="36"/>
          <w:szCs w:val="36"/>
        </w:rPr>
      </w:pPr>
    </w:p>
    <w:p w:rsidR="0051220E" w:rsidRDefault="0051220E" w:rsidP="005122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</w:t>
      </w:r>
      <w:r w:rsidR="00BB21A1">
        <w:rPr>
          <w:b/>
          <w:sz w:val="32"/>
          <w:szCs w:val="32"/>
        </w:rPr>
        <w:t>3</w:t>
      </w:r>
    </w:p>
    <w:p w:rsidR="0051220E" w:rsidRDefault="0051220E" w:rsidP="005122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Targeted Evaluation Tasks for School Assessed Coursework</w:t>
      </w:r>
      <w:r w:rsidR="00AF09E7">
        <w:rPr>
          <w:b/>
          <w:sz w:val="32"/>
          <w:szCs w:val="32"/>
        </w:rPr>
        <w:t xml:space="preserve"> </w:t>
      </w:r>
      <w:r w:rsidR="000963CD">
        <w:rPr>
          <w:b/>
          <w:sz w:val="32"/>
          <w:szCs w:val="32"/>
        </w:rPr>
        <w:t>5</w:t>
      </w:r>
    </w:p>
    <w:p w:rsidR="00AF09E7" w:rsidRPr="0051220E" w:rsidRDefault="00AF09E7" w:rsidP="0051220E">
      <w:pPr>
        <w:jc w:val="center"/>
        <w:rPr>
          <w:b/>
          <w:sz w:val="32"/>
          <w:szCs w:val="32"/>
        </w:rPr>
      </w:pPr>
    </w:p>
    <w:p w:rsidR="00A513B1" w:rsidRDefault="00D507F2" w:rsidP="0051220E">
      <w:pPr>
        <w:jc w:val="center"/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23.5pt;height:68.5pt;visibility:visible">
            <v:imagedata r:id="rId7" o:title=""/>
          </v:shape>
        </w:pict>
      </w:r>
    </w:p>
    <w:p w:rsidR="0051220E" w:rsidRDefault="0051220E" w:rsidP="0051220E">
      <w:pPr>
        <w:jc w:val="center"/>
      </w:pPr>
    </w:p>
    <w:p w:rsidR="002238B5" w:rsidRDefault="00C85C9D" w:rsidP="0051220E">
      <w:pPr>
        <w:jc w:val="center"/>
        <w:rPr>
          <w:sz w:val="32"/>
          <w:szCs w:val="32"/>
        </w:rPr>
      </w:pPr>
      <w:r w:rsidRPr="00AF09E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</w:t>
      </w:r>
      <w:r w:rsidR="00E75C03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0963CD">
        <w:rPr>
          <w:b/>
          <w:sz w:val="32"/>
          <w:szCs w:val="32"/>
        </w:rPr>
        <w:t>Response to structured questions</w:t>
      </w:r>
      <w:r w:rsidR="00094A0A">
        <w:rPr>
          <w:b/>
          <w:sz w:val="32"/>
          <w:szCs w:val="32"/>
        </w:rPr>
        <w:t xml:space="preserve"> </w:t>
      </w:r>
      <w:r w:rsidR="000F676E">
        <w:rPr>
          <w:b/>
          <w:sz w:val="32"/>
          <w:szCs w:val="32"/>
        </w:rPr>
        <w:t xml:space="preserve">for Outcome </w:t>
      </w:r>
      <w:r w:rsidR="000963CD">
        <w:rPr>
          <w:b/>
          <w:sz w:val="32"/>
          <w:szCs w:val="32"/>
        </w:rPr>
        <w:t>2</w:t>
      </w:r>
      <w:r w:rsidR="000E4370">
        <w:rPr>
          <w:b/>
          <w:sz w:val="32"/>
          <w:szCs w:val="32"/>
        </w:rPr>
        <w:t xml:space="preserve"> </w:t>
      </w:r>
      <w:r w:rsidR="0062757E">
        <w:rPr>
          <w:b/>
          <w:sz w:val="32"/>
          <w:szCs w:val="32"/>
        </w:rPr>
        <w:br/>
      </w:r>
    </w:p>
    <w:p w:rsidR="00AF09E7" w:rsidRDefault="00AF09E7" w:rsidP="00AF09E7">
      <w:pPr>
        <w:jc w:val="center"/>
      </w:pPr>
      <w:r w:rsidRPr="002238B5">
        <w:t xml:space="preserve">Recommended </w:t>
      </w:r>
      <w:r>
        <w:t xml:space="preserve">writing </w:t>
      </w:r>
      <w:r w:rsidRPr="002238B5">
        <w:t>time</w:t>
      </w:r>
      <w:r>
        <w:t>*:</w:t>
      </w:r>
      <w:r w:rsidR="002F1658">
        <w:t xml:space="preserve">   6</w:t>
      </w:r>
      <w:r w:rsidRPr="002238B5">
        <w:t>0 minutes</w:t>
      </w:r>
    </w:p>
    <w:p w:rsidR="00AF09E7" w:rsidRDefault="00AF09E7" w:rsidP="00AF09E7">
      <w:pPr>
        <w:jc w:val="center"/>
      </w:pPr>
      <w:r>
        <w:t>Total number of marks available:   50 marks</w:t>
      </w:r>
    </w:p>
    <w:p w:rsidR="00AF09E7" w:rsidRDefault="00AF09E7" w:rsidP="00AF09E7">
      <w:pPr>
        <w:jc w:val="center"/>
      </w:pPr>
    </w:p>
    <w:p w:rsidR="00AF09E7" w:rsidRDefault="00AF09E7" w:rsidP="00AF09E7">
      <w:pPr>
        <w:jc w:val="center"/>
        <w:rPr>
          <w:b/>
          <w:sz w:val="28"/>
          <w:szCs w:val="28"/>
        </w:rPr>
      </w:pPr>
      <w:r w:rsidRPr="0051220E">
        <w:rPr>
          <w:b/>
          <w:sz w:val="28"/>
          <w:szCs w:val="28"/>
        </w:rPr>
        <w:t>TASK BOOK</w:t>
      </w:r>
    </w:p>
    <w:p w:rsidR="0051220E" w:rsidRDefault="0051220E" w:rsidP="0051220E">
      <w:pPr>
        <w:jc w:val="center"/>
      </w:pPr>
    </w:p>
    <w:p w:rsidR="0051220E" w:rsidRDefault="0051220E" w:rsidP="0051220E">
      <w:pPr>
        <w:jc w:val="center"/>
      </w:pPr>
    </w:p>
    <w:p w:rsidR="0051220E" w:rsidRDefault="0051220E" w:rsidP="0051220E">
      <w:pPr>
        <w:jc w:val="center"/>
      </w:pPr>
    </w:p>
    <w:p w:rsidR="0051220E" w:rsidRDefault="0051220E" w:rsidP="0051220E">
      <w:pPr>
        <w:jc w:val="center"/>
      </w:pPr>
    </w:p>
    <w:p w:rsidR="0051220E" w:rsidRDefault="0051220E" w:rsidP="0051220E">
      <w:pPr>
        <w:jc w:val="center"/>
      </w:pPr>
    </w:p>
    <w:p w:rsidR="002238B5" w:rsidRDefault="002238B5" w:rsidP="00276EC2">
      <w:pPr>
        <w:rPr>
          <w:b/>
          <w:sz w:val="28"/>
          <w:szCs w:val="28"/>
        </w:rPr>
      </w:pPr>
    </w:p>
    <w:p w:rsidR="002238B5" w:rsidRDefault="002238B5" w:rsidP="0051220E">
      <w:pPr>
        <w:jc w:val="center"/>
        <w:rPr>
          <w:b/>
          <w:sz w:val="28"/>
          <w:szCs w:val="28"/>
        </w:rPr>
      </w:pPr>
    </w:p>
    <w:p w:rsidR="002238B5" w:rsidRDefault="002238B5" w:rsidP="0051220E">
      <w:pPr>
        <w:jc w:val="center"/>
        <w:rPr>
          <w:b/>
          <w:sz w:val="28"/>
          <w:szCs w:val="28"/>
        </w:rPr>
      </w:pPr>
    </w:p>
    <w:p w:rsidR="002238B5" w:rsidRDefault="002238B5" w:rsidP="0051220E">
      <w:pPr>
        <w:jc w:val="center"/>
        <w:rPr>
          <w:b/>
          <w:sz w:val="28"/>
          <w:szCs w:val="28"/>
        </w:rPr>
      </w:pPr>
    </w:p>
    <w:p w:rsidR="002238B5" w:rsidRDefault="002238B5" w:rsidP="0051220E">
      <w:pPr>
        <w:jc w:val="center"/>
        <w:rPr>
          <w:b/>
          <w:sz w:val="28"/>
          <w:szCs w:val="28"/>
        </w:rPr>
      </w:pPr>
    </w:p>
    <w:p w:rsidR="002238B5" w:rsidRDefault="002238B5" w:rsidP="0051220E">
      <w:pPr>
        <w:jc w:val="center"/>
        <w:rPr>
          <w:b/>
          <w:sz w:val="28"/>
          <w:szCs w:val="28"/>
        </w:rPr>
      </w:pPr>
    </w:p>
    <w:p w:rsidR="000963CD" w:rsidRDefault="000963CD" w:rsidP="0051220E">
      <w:pPr>
        <w:jc w:val="center"/>
        <w:rPr>
          <w:b/>
          <w:sz w:val="28"/>
          <w:szCs w:val="28"/>
        </w:rPr>
      </w:pPr>
    </w:p>
    <w:p w:rsidR="000E4370" w:rsidRDefault="000E4370" w:rsidP="0051220E">
      <w:pPr>
        <w:jc w:val="center"/>
        <w:rPr>
          <w:b/>
          <w:sz w:val="28"/>
          <w:szCs w:val="28"/>
        </w:rPr>
      </w:pPr>
    </w:p>
    <w:p w:rsidR="00AF09E7" w:rsidRDefault="00C4043D" w:rsidP="00090092">
      <w:pPr>
        <w:jc w:val="center"/>
        <w:rPr>
          <w:b/>
          <w:sz w:val="50"/>
          <w:szCs w:val="50"/>
        </w:rPr>
      </w:pPr>
      <w:r>
        <w:rPr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14.55pt;width:459pt;height:36pt;z-index:2">
            <v:textbox>
              <w:txbxContent>
                <w:p w:rsidR="00BD68FF" w:rsidRDefault="00BD68FF" w:rsidP="00AF09E7">
                  <w:r>
                    <w:t>*The recommended time is a guide for the time students should take to complete this task. Teachers may wish to alter this time and can do so at their own discretion.</w:t>
                  </w:r>
                </w:p>
              </w:txbxContent>
            </v:textbox>
          </v:shape>
        </w:pict>
      </w:r>
    </w:p>
    <w:p w:rsidR="00AF09E7" w:rsidRDefault="00C4043D" w:rsidP="00AF09E7">
      <w:pPr>
        <w:jc w:val="center"/>
        <w:rPr>
          <w:b/>
          <w:sz w:val="50"/>
          <w:szCs w:val="50"/>
        </w:rPr>
      </w:pPr>
      <w:r>
        <w:rPr>
          <w:noProof/>
          <w:sz w:val="32"/>
          <w:szCs w:val="32"/>
          <w:lang w:val="en-US" w:eastAsia="en-US"/>
        </w:rPr>
        <w:lastRenderedPageBreak/>
        <w:pict>
          <v:shape id="_x0000_s1033" type="#_x0000_t202" style="position:absolute;left:0;text-align:left;margin-left:-4.25pt;margin-top:6.6pt;width:477pt;height:246.75pt;z-index:3">
            <v:textbox style="mso-next-textbox:#_x0000_s1033">
              <w:txbxContent>
                <w:p w:rsidR="00BD68FF" w:rsidRPr="00A848DD" w:rsidRDefault="00BD68FF" w:rsidP="00AF09E7">
                  <w:pPr>
                    <w:pStyle w:val="Heading7"/>
                    <w:keepNext/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>Conditions and restrictions</w:t>
                  </w:r>
                </w:p>
                <w:p w:rsidR="00BD68FF" w:rsidRDefault="00BD68FF" w:rsidP="00AF09E7">
                  <w:pPr>
                    <w:pStyle w:val="Heading7"/>
                    <w:keepNext/>
                    <w:numPr>
                      <w:ilvl w:val="0"/>
                      <w:numId w:val="3"/>
                    </w:numPr>
                  </w:pPr>
                  <w:r w:rsidRPr="001C4AEA">
                    <w:t xml:space="preserve">Students </w:t>
                  </w:r>
                  <w:r>
                    <w:t>are</w:t>
                  </w:r>
                  <w:r w:rsidRPr="001C4AEA">
                    <w:t xml:space="preserve"> permitted to bring into the </w:t>
                  </w:r>
                  <w:r>
                    <w:t>room for this task</w:t>
                  </w:r>
                  <w:r w:rsidRPr="001C4AEA">
                    <w:t>: pens, pencils, highlighters, erasers, sharpeners and rulers</w:t>
                  </w:r>
                  <w:r w:rsidR="00EE0E02">
                    <w:t>. This task is open book</w:t>
                  </w:r>
                  <w:r>
                    <w:t xml:space="preserve"> </w:t>
                  </w:r>
                </w:p>
                <w:p w:rsidR="00BD68FF" w:rsidRPr="001C4AEA" w:rsidRDefault="00BD68FF" w:rsidP="00AF09E7">
                  <w:pPr>
                    <w:pStyle w:val="Heading7"/>
                    <w:keepNext/>
                    <w:numPr>
                      <w:ilvl w:val="0"/>
                      <w:numId w:val="3"/>
                    </w:numPr>
                    <w:spacing w:before="0" w:after="0"/>
                    <w:rPr>
                      <w:lang w:val="en-US" w:eastAsia="en-US"/>
                    </w:rPr>
                  </w:pPr>
                  <w:r w:rsidRPr="001C4AEA">
                    <w:rPr>
                      <w:lang w:val="en-US" w:eastAsia="en-US"/>
                    </w:rPr>
                    <w:t>Students are NOT permitt</w:t>
                  </w:r>
                  <w:r>
                    <w:rPr>
                      <w:lang w:val="en-US" w:eastAsia="en-US"/>
                    </w:rPr>
                    <w:t>ed to bring into the</w:t>
                  </w:r>
                  <w:r w:rsidRPr="001C4AEA">
                    <w:rPr>
                      <w:lang w:val="en-US" w:eastAsia="en-US"/>
                    </w:rPr>
                    <w:t xml:space="preserve"> room</w:t>
                  </w:r>
                  <w:r>
                    <w:rPr>
                      <w:lang w:val="en-US" w:eastAsia="en-US"/>
                    </w:rPr>
                    <w:t xml:space="preserve"> for this task</w:t>
                  </w:r>
                  <w:r w:rsidRPr="001C4AEA">
                    <w:rPr>
                      <w:lang w:val="en-US" w:eastAsia="en-US"/>
                    </w:rPr>
                    <w:t>: blank sheets of pap</w:t>
                  </w:r>
                  <w:r>
                    <w:rPr>
                      <w:lang w:val="en-US" w:eastAsia="en-US"/>
                    </w:rPr>
                    <w:t>er and/or white out liquid/tape.</w:t>
                  </w:r>
                </w:p>
                <w:p w:rsidR="00BD68FF" w:rsidRDefault="00BD68FF" w:rsidP="00AF09E7">
                  <w:pPr>
                    <w:numPr>
                      <w:ilvl w:val="0"/>
                      <w:numId w:val="3"/>
                    </w:numPr>
                    <w:rPr>
                      <w:b/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Students are permitted one</w:t>
                  </w:r>
                  <w:r w:rsidR="00EE0E02">
                    <w:rPr>
                      <w:lang w:val="en-US" w:eastAsia="en-US"/>
                    </w:rPr>
                    <w:t xml:space="preserve"> approved scientific calculator and chemistry Data Book</w:t>
                  </w:r>
                  <w:r w:rsidRPr="00AF45B8">
                    <w:rPr>
                      <w:b/>
                      <w:lang w:eastAsia="en-US"/>
                    </w:rPr>
                    <w:t xml:space="preserve"> </w:t>
                  </w:r>
                </w:p>
                <w:p w:rsidR="00BD68FF" w:rsidRPr="001C4AEA" w:rsidRDefault="00BD68FF" w:rsidP="00AF09E7">
                  <w:pPr>
                    <w:pStyle w:val="Heading7"/>
                    <w:rPr>
                      <w:b/>
                    </w:rPr>
                  </w:pPr>
                  <w:r w:rsidRPr="001C4AEA">
                    <w:rPr>
                      <w:b/>
                    </w:rPr>
                    <w:t>Materials supplied</w:t>
                  </w:r>
                </w:p>
                <w:p w:rsidR="00BD68FF" w:rsidRDefault="00BD68FF" w:rsidP="00AF09E7">
                  <w:pPr>
                    <w:numPr>
                      <w:ilvl w:val="0"/>
                      <w:numId w:val="1"/>
                    </w:numPr>
                  </w:pPr>
                  <w:r>
                    <w:t xml:space="preserve">Question and answer </w:t>
                  </w:r>
                  <w:r w:rsidRPr="002540A6">
                    <w:t>book</w:t>
                  </w:r>
                  <w:r>
                    <w:t xml:space="preserve"> of </w:t>
                  </w:r>
                  <w:r w:rsidR="005C5AF0">
                    <w:t>6</w:t>
                  </w:r>
                  <w:r w:rsidR="00802621">
                    <w:t xml:space="preserve"> </w:t>
                  </w:r>
                  <w:r>
                    <w:t>pages.</w:t>
                  </w:r>
                </w:p>
                <w:p w:rsidR="00BD68FF" w:rsidRDefault="00BD68FF" w:rsidP="00AF09E7">
                  <w:pPr>
                    <w:rPr>
                      <w:b/>
                    </w:rPr>
                  </w:pPr>
                </w:p>
                <w:p w:rsidR="00BD68FF" w:rsidRDefault="00BD68FF" w:rsidP="00AF09E7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Instructions</w:t>
                  </w:r>
                </w:p>
                <w:p w:rsidR="00BD68FF" w:rsidRDefault="00BD68FF" w:rsidP="00AF09E7">
                  <w:pPr>
                    <w:numPr>
                      <w:ilvl w:val="0"/>
                      <w:numId w:val="2"/>
                    </w:numPr>
                  </w:pPr>
                  <w:r>
                    <w:t xml:space="preserve">Print your name in the space provided on the top of the front page.  </w:t>
                  </w:r>
                </w:p>
                <w:p w:rsidR="00BD68FF" w:rsidRDefault="00BD68FF" w:rsidP="00AF09E7">
                  <w:pPr>
                    <w:numPr>
                      <w:ilvl w:val="0"/>
                      <w:numId w:val="2"/>
                    </w:numPr>
                  </w:pPr>
                  <w:r>
                    <w:t>All written responses must be in English.</w:t>
                  </w:r>
                  <w:r w:rsidRPr="00AF45B8">
                    <w:t xml:space="preserve"> </w:t>
                  </w:r>
                </w:p>
                <w:p w:rsidR="00BD68FF" w:rsidRDefault="00BD68FF" w:rsidP="00AF09E7">
                  <w:pPr>
                    <w:numPr>
                      <w:ilvl w:val="0"/>
                      <w:numId w:val="2"/>
                    </w:numPr>
                  </w:pPr>
                  <w:r>
                    <w:t>Show answers and all working out in the space provided.</w:t>
                  </w:r>
                </w:p>
                <w:p w:rsidR="00BD68FF" w:rsidRPr="002B5900" w:rsidRDefault="00BD68FF" w:rsidP="00AF09E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F09E7" w:rsidRDefault="00AF09E7" w:rsidP="00AF09E7">
      <w:pPr>
        <w:jc w:val="center"/>
        <w:rPr>
          <w:b/>
          <w:sz w:val="50"/>
          <w:szCs w:val="50"/>
        </w:rPr>
      </w:pPr>
    </w:p>
    <w:p w:rsidR="00AF09E7" w:rsidRDefault="00AF09E7" w:rsidP="00AF09E7">
      <w:pPr>
        <w:jc w:val="center"/>
        <w:rPr>
          <w:b/>
          <w:sz w:val="50"/>
          <w:szCs w:val="50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E74244" w:rsidRDefault="00E74244" w:rsidP="00EB1C0E">
      <w:pPr>
        <w:jc w:val="center"/>
        <w:rPr>
          <w:sz w:val="32"/>
          <w:szCs w:val="32"/>
        </w:rPr>
      </w:pPr>
    </w:p>
    <w:p w:rsidR="00E74244" w:rsidRDefault="00E74244" w:rsidP="00EB1C0E">
      <w:pPr>
        <w:jc w:val="center"/>
        <w:rPr>
          <w:sz w:val="32"/>
          <w:szCs w:val="32"/>
        </w:rPr>
      </w:pPr>
    </w:p>
    <w:p w:rsidR="00E74244" w:rsidRDefault="00E74244" w:rsidP="00EB1C0E">
      <w:pPr>
        <w:jc w:val="center"/>
        <w:rPr>
          <w:sz w:val="32"/>
          <w:szCs w:val="32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AF09E7" w:rsidRDefault="00AF09E7" w:rsidP="00EB1C0E">
      <w:pPr>
        <w:jc w:val="center"/>
        <w:rPr>
          <w:sz w:val="32"/>
          <w:szCs w:val="32"/>
        </w:rPr>
      </w:pPr>
    </w:p>
    <w:p w:rsidR="000963CD" w:rsidRDefault="000963CD" w:rsidP="000963CD">
      <w:pPr>
        <w:jc w:val="center"/>
        <w:rPr>
          <w:sz w:val="32"/>
          <w:szCs w:val="32"/>
        </w:rPr>
      </w:pPr>
    </w:p>
    <w:p w:rsidR="000963CD" w:rsidRPr="00B47CE1" w:rsidRDefault="000963CD" w:rsidP="000963CD">
      <w:pPr>
        <w:rPr>
          <w:b/>
          <w:sz w:val="32"/>
          <w:szCs w:val="32"/>
        </w:rPr>
      </w:pPr>
      <w:r w:rsidRPr="00B47CE1">
        <w:rPr>
          <w:b/>
          <w:sz w:val="32"/>
          <w:szCs w:val="32"/>
        </w:rPr>
        <w:t>Key knowledge covered in this task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963CD" w:rsidRPr="00525A3C" w:rsidTr="005B46D6">
        <w:tc>
          <w:tcPr>
            <w:tcW w:w="9300" w:type="dxa"/>
            <w:shd w:val="clear" w:color="auto" w:fill="auto"/>
          </w:tcPr>
          <w:p w:rsidR="000963CD" w:rsidRPr="00525A3C" w:rsidRDefault="005E1521" w:rsidP="005B4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Application of Faraday’s Laws</w:t>
            </w:r>
          </w:p>
        </w:tc>
      </w:tr>
      <w:tr w:rsidR="000963CD" w:rsidRPr="00525A3C" w:rsidTr="005B46D6">
        <w:tc>
          <w:tcPr>
            <w:tcW w:w="9300" w:type="dxa"/>
            <w:shd w:val="clear" w:color="auto" w:fill="auto"/>
          </w:tcPr>
          <w:p w:rsidR="000963CD" w:rsidRPr="00525A3C" w:rsidRDefault="000963CD" w:rsidP="005B4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of balanced half-equations and overall equations</w:t>
            </w:r>
          </w:p>
        </w:tc>
      </w:tr>
      <w:tr w:rsidR="000963CD" w:rsidRPr="00525A3C" w:rsidTr="005B46D6">
        <w:tc>
          <w:tcPr>
            <w:tcW w:w="9300" w:type="dxa"/>
            <w:shd w:val="clear" w:color="auto" w:fill="auto"/>
          </w:tcPr>
          <w:p w:rsidR="000963CD" w:rsidRPr="00525A3C" w:rsidRDefault="005E1521" w:rsidP="005B4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Electrolysis of molten and aqueous solutions</w:t>
            </w:r>
          </w:p>
        </w:tc>
      </w:tr>
      <w:tr w:rsidR="000963CD" w:rsidRPr="00525A3C" w:rsidTr="005B46D6">
        <w:tc>
          <w:tcPr>
            <w:tcW w:w="9300" w:type="dxa"/>
            <w:shd w:val="clear" w:color="auto" w:fill="auto"/>
          </w:tcPr>
          <w:p w:rsidR="000963CD" w:rsidRPr="00525A3C" w:rsidRDefault="005E1521" w:rsidP="005B4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Comparison of electrolytic cell with galvanic cell</w:t>
            </w:r>
          </w:p>
        </w:tc>
      </w:tr>
      <w:tr w:rsidR="000963CD" w:rsidRPr="00525A3C" w:rsidTr="005B46D6">
        <w:tc>
          <w:tcPr>
            <w:tcW w:w="9300" w:type="dxa"/>
            <w:shd w:val="clear" w:color="auto" w:fill="auto"/>
          </w:tcPr>
          <w:p w:rsidR="000963CD" w:rsidRPr="00525A3C" w:rsidRDefault="000963CD" w:rsidP="005B4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Use of electrochemical series</w:t>
            </w:r>
          </w:p>
        </w:tc>
      </w:tr>
    </w:tbl>
    <w:p w:rsidR="000963CD" w:rsidRDefault="000963CD" w:rsidP="000963CD">
      <w:pPr>
        <w:rPr>
          <w:sz w:val="32"/>
          <w:szCs w:val="32"/>
        </w:rPr>
      </w:pPr>
    </w:p>
    <w:p w:rsidR="000963CD" w:rsidRDefault="000963CD" w:rsidP="000963CD">
      <w:pPr>
        <w:jc w:val="center"/>
        <w:rPr>
          <w:sz w:val="32"/>
          <w:szCs w:val="32"/>
        </w:rPr>
      </w:pPr>
    </w:p>
    <w:p w:rsidR="000963CD" w:rsidRPr="00B47CE1" w:rsidRDefault="000963CD" w:rsidP="000963CD">
      <w:pPr>
        <w:rPr>
          <w:b/>
          <w:sz w:val="32"/>
          <w:szCs w:val="32"/>
        </w:rPr>
      </w:pPr>
      <w:r w:rsidRPr="00B47CE1">
        <w:rPr>
          <w:b/>
          <w:sz w:val="32"/>
          <w:szCs w:val="32"/>
        </w:rPr>
        <w:t>Key skills required for this task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963CD" w:rsidRPr="00525A3C" w:rsidTr="005B46D6">
        <w:tc>
          <w:tcPr>
            <w:tcW w:w="9300" w:type="dxa"/>
            <w:shd w:val="clear" w:color="auto" w:fill="auto"/>
          </w:tcPr>
          <w:p w:rsidR="000963CD" w:rsidRPr="00525A3C" w:rsidRDefault="000963CD" w:rsidP="005B46D6">
            <w:pPr>
              <w:rPr>
                <w:sz w:val="32"/>
                <w:szCs w:val="32"/>
              </w:rPr>
            </w:pPr>
            <w:r w:rsidRPr="00525A3C">
              <w:rPr>
                <w:sz w:val="32"/>
                <w:szCs w:val="32"/>
              </w:rPr>
              <w:t>Analyse and evaluate data</w:t>
            </w:r>
          </w:p>
        </w:tc>
      </w:tr>
      <w:tr w:rsidR="000963CD" w:rsidRPr="00525A3C" w:rsidTr="005B46D6">
        <w:tc>
          <w:tcPr>
            <w:tcW w:w="9300" w:type="dxa"/>
            <w:shd w:val="clear" w:color="auto" w:fill="auto"/>
          </w:tcPr>
          <w:p w:rsidR="000963CD" w:rsidRPr="00525A3C" w:rsidRDefault="000963CD" w:rsidP="005B4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Communicate and explain scientific concepts</w:t>
            </w:r>
          </w:p>
        </w:tc>
      </w:tr>
      <w:tr w:rsidR="000963CD" w:rsidRPr="00525A3C" w:rsidTr="005B46D6">
        <w:tc>
          <w:tcPr>
            <w:tcW w:w="9300" w:type="dxa"/>
            <w:shd w:val="clear" w:color="auto" w:fill="auto"/>
          </w:tcPr>
          <w:p w:rsidR="000963CD" w:rsidRPr="00525A3C" w:rsidRDefault="000963CD" w:rsidP="005B4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 aims and questions</w:t>
            </w:r>
          </w:p>
        </w:tc>
      </w:tr>
      <w:tr w:rsidR="000963CD" w:rsidRPr="00525A3C" w:rsidTr="005B46D6">
        <w:tc>
          <w:tcPr>
            <w:tcW w:w="9300" w:type="dxa"/>
            <w:shd w:val="clear" w:color="auto" w:fill="auto"/>
          </w:tcPr>
          <w:p w:rsidR="000963CD" w:rsidRDefault="000963CD" w:rsidP="005B46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Draw evidence based conclusions</w:t>
            </w:r>
          </w:p>
        </w:tc>
      </w:tr>
    </w:tbl>
    <w:p w:rsidR="000963CD" w:rsidRDefault="000963CD" w:rsidP="000963CD">
      <w:pPr>
        <w:rPr>
          <w:sz w:val="32"/>
          <w:szCs w:val="32"/>
        </w:rPr>
      </w:pPr>
    </w:p>
    <w:p w:rsidR="00090092" w:rsidRDefault="00090092" w:rsidP="00090092"/>
    <w:p w:rsidR="00AF09E7" w:rsidRDefault="00AF09E7" w:rsidP="00EB1C0E">
      <w:pPr>
        <w:jc w:val="center"/>
        <w:rPr>
          <w:sz w:val="32"/>
          <w:szCs w:val="32"/>
        </w:rPr>
      </w:pPr>
    </w:p>
    <w:p w:rsidR="00E75C03" w:rsidRDefault="00E75C03" w:rsidP="00EB1C0E">
      <w:pPr>
        <w:jc w:val="center"/>
        <w:rPr>
          <w:sz w:val="32"/>
          <w:szCs w:val="32"/>
        </w:rPr>
      </w:pPr>
    </w:p>
    <w:p w:rsidR="00E75C03" w:rsidRDefault="00E75C03" w:rsidP="00EB1C0E">
      <w:pPr>
        <w:jc w:val="center"/>
        <w:rPr>
          <w:sz w:val="32"/>
          <w:szCs w:val="32"/>
        </w:rPr>
      </w:pPr>
    </w:p>
    <w:p w:rsidR="00AF09E7" w:rsidRDefault="00C4043D" w:rsidP="000963CD">
      <w:pPr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pict>
          <v:shape id="_x0000_s1034" type="#_x0000_t202" style="position:absolute;margin-left:0;margin-top:23.85pt;width:477pt;height:34.95pt;z-index:4">
            <v:textbox style="mso-next-textbox:#_x0000_s1034">
              <w:txbxContent>
                <w:p w:rsidR="00BD68FF" w:rsidRPr="00D50F58" w:rsidRDefault="00BD68FF" w:rsidP="00AF09E7">
                  <w:pPr>
                    <w:rPr>
                      <w:b/>
                      <w:lang w:eastAsia="en-US"/>
                    </w:rPr>
                  </w:pPr>
                  <w:r w:rsidRPr="00D50F58">
                    <w:rPr>
                      <w:b/>
                      <w:lang w:eastAsia="en-US"/>
                    </w:rPr>
                    <w:t>Students are NOT permitted to bring mobile phones and/or any other unauthorised electronic communication devices into the room for this task.</w:t>
                  </w:r>
                </w:p>
                <w:p w:rsidR="00BD68FF" w:rsidRPr="002B5900" w:rsidRDefault="00BD68FF" w:rsidP="00AF09E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F09E7" w:rsidRDefault="00AF09E7" w:rsidP="00EB1C0E">
      <w:pPr>
        <w:jc w:val="center"/>
        <w:rPr>
          <w:sz w:val="32"/>
          <w:szCs w:val="32"/>
        </w:rPr>
      </w:pPr>
    </w:p>
    <w:p w:rsidR="007E7CB1" w:rsidRPr="007E7CB1" w:rsidRDefault="00AF09E7" w:rsidP="00AF09E7">
      <w:pPr>
        <w:rPr>
          <w:b/>
          <w:sz w:val="10"/>
          <w:szCs w:val="10"/>
        </w:rPr>
      </w:pPr>
      <w:r>
        <w:rPr>
          <w:b/>
        </w:rPr>
        <w:lastRenderedPageBreak/>
        <w:t>SECTION A – Experimental Investigation</w:t>
      </w:r>
    </w:p>
    <w:p w:rsidR="00AF09E7" w:rsidRPr="007E7CB1" w:rsidRDefault="00C4043D" w:rsidP="007E7CB1">
      <w:pPr>
        <w:rPr>
          <w:sz w:val="32"/>
          <w:szCs w:val="32"/>
        </w:rPr>
      </w:pPr>
      <w:r>
        <w:rPr>
          <w:sz w:val="32"/>
          <w:szCs w:val="32"/>
        </w:rPr>
        <w:pict>
          <v:shape id="_x0000_s1031" type="#_x0000_t202" style="position:absolute;margin-left:0;margin-top:13.2pt;width:450pt;height:132.85pt;z-index:1">
            <v:textbox>
              <w:txbxContent>
                <w:p w:rsidR="00BD68FF" w:rsidRDefault="00BD68FF" w:rsidP="009C7E9B">
                  <w:pPr>
                    <w:jc w:val="center"/>
                    <w:rPr>
                      <w:b/>
                    </w:rPr>
                  </w:pPr>
                  <w:r w:rsidRPr="009C7E9B">
                    <w:rPr>
                      <w:b/>
                    </w:rPr>
                    <w:t>Instructions for</w:t>
                  </w:r>
                  <w:r>
                    <w:rPr>
                      <w:b/>
                    </w:rPr>
                    <w:t xml:space="preserve"> Section A</w:t>
                  </w:r>
                </w:p>
                <w:p w:rsidR="00BD68FF" w:rsidRDefault="00BD68FF" w:rsidP="009C7E9B">
                  <w:r>
                    <w:t xml:space="preserve">This task is </w:t>
                  </w:r>
                  <w:r w:rsidR="00515AE8">
                    <w:t xml:space="preserve">a response to </w:t>
                  </w:r>
                  <w:r w:rsidR="000E72DE">
                    <w:t xml:space="preserve">a </w:t>
                  </w:r>
                  <w:r w:rsidR="00515AE8">
                    <w:t>set of questions on electrolysis.</w:t>
                  </w:r>
                  <w:r w:rsidR="004122F9">
                    <w:t xml:space="preserve">  </w:t>
                  </w:r>
                </w:p>
                <w:p w:rsidR="00BD68FF" w:rsidRDefault="00BD68FF" w:rsidP="009C7E9B"/>
                <w:p w:rsidR="00BD68FF" w:rsidRDefault="00BD68FF" w:rsidP="00515AE8">
                  <w:r>
                    <w:t xml:space="preserve">Students will complete </w:t>
                  </w:r>
                  <w:r w:rsidR="00515AE8">
                    <w:t xml:space="preserve">the questions below that test your understanding </w:t>
                  </w:r>
                  <w:r w:rsidR="000E72DE">
                    <w:t xml:space="preserve">of electrolysis. You can refer to your texts and notes if required. The questions cover all aspects of electrolysis </w:t>
                  </w:r>
                  <w:proofErr w:type="gramStart"/>
                  <w:r w:rsidR="000E72DE">
                    <w:t>and also</w:t>
                  </w:r>
                  <w:proofErr w:type="gramEnd"/>
                  <w:r w:rsidR="000E72DE">
                    <w:t xml:space="preserve"> compare an electrolytic cell with a galvanic cell.</w:t>
                  </w:r>
                </w:p>
                <w:p w:rsidR="000E72DE" w:rsidRDefault="000E72DE" w:rsidP="00515AE8"/>
                <w:p w:rsidR="000E72DE" w:rsidRDefault="002F1658" w:rsidP="00515AE8">
                  <w:r>
                    <w:t>You have 6</w:t>
                  </w:r>
                  <w:r w:rsidR="000E72DE">
                    <w:t>0 minutes to complete this task.</w:t>
                  </w:r>
                </w:p>
                <w:p w:rsidR="00BD68FF" w:rsidRDefault="00BD68FF" w:rsidP="009C7E9B"/>
              </w:txbxContent>
            </v:textbox>
          </v:shape>
        </w:pict>
      </w:r>
    </w:p>
    <w:p w:rsidR="004B021D" w:rsidRDefault="004B021D" w:rsidP="00EB1C0E">
      <w:pPr>
        <w:jc w:val="center"/>
        <w:rPr>
          <w:sz w:val="32"/>
          <w:szCs w:val="32"/>
        </w:rPr>
      </w:pPr>
    </w:p>
    <w:p w:rsidR="004B021D" w:rsidRDefault="004B021D" w:rsidP="00EB1C0E">
      <w:pPr>
        <w:jc w:val="center"/>
        <w:rPr>
          <w:sz w:val="32"/>
          <w:szCs w:val="32"/>
        </w:rPr>
      </w:pPr>
    </w:p>
    <w:p w:rsidR="004B021D" w:rsidRDefault="004B021D" w:rsidP="00EB1C0E">
      <w:pPr>
        <w:jc w:val="center"/>
        <w:rPr>
          <w:sz w:val="32"/>
          <w:szCs w:val="32"/>
        </w:rPr>
      </w:pPr>
    </w:p>
    <w:p w:rsidR="002238B5" w:rsidRDefault="002238B5" w:rsidP="0051220E">
      <w:pPr>
        <w:jc w:val="center"/>
        <w:rPr>
          <w:b/>
          <w:sz w:val="28"/>
          <w:szCs w:val="28"/>
        </w:rPr>
      </w:pPr>
    </w:p>
    <w:p w:rsidR="00EB1C0E" w:rsidRDefault="00EB1C0E" w:rsidP="0051220E">
      <w:pPr>
        <w:jc w:val="center"/>
        <w:rPr>
          <w:b/>
          <w:sz w:val="28"/>
          <w:szCs w:val="28"/>
        </w:rPr>
      </w:pPr>
    </w:p>
    <w:p w:rsidR="00DA41E7" w:rsidRDefault="00DA41E7" w:rsidP="004B021D">
      <w:pPr>
        <w:rPr>
          <w:b/>
        </w:rPr>
      </w:pPr>
    </w:p>
    <w:p w:rsidR="00DA41E7" w:rsidRDefault="00DA41E7" w:rsidP="004B021D">
      <w:pPr>
        <w:rPr>
          <w:b/>
        </w:rPr>
      </w:pPr>
    </w:p>
    <w:p w:rsidR="00167362" w:rsidRDefault="00167362" w:rsidP="004B021D">
      <w:pPr>
        <w:rPr>
          <w:b/>
        </w:rPr>
      </w:pPr>
    </w:p>
    <w:p w:rsidR="00F23C16" w:rsidRDefault="00F23C16" w:rsidP="004F5963">
      <w:pPr>
        <w:rPr>
          <w:b/>
        </w:rPr>
      </w:pPr>
    </w:p>
    <w:p w:rsidR="002661D8" w:rsidRDefault="002661D8" w:rsidP="004F5963">
      <w:pPr>
        <w:rPr>
          <w:b/>
        </w:rPr>
      </w:pPr>
    </w:p>
    <w:p w:rsidR="004F5963" w:rsidRDefault="004F5963" w:rsidP="004F5963">
      <w:pPr>
        <w:rPr>
          <w:b/>
        </w:rPr>
      </w:pPr>
      <w:r w:rsidRPr="00730988">
        <w:rPr>
          <w:b/>
        </w:rPr>
        <w:t>Preliminary discussion</w:t>
      </w:r>
    </w:p>
    <w:p w:rsidR="000E72DE" w:rsidRDefault="000E72DE" w:rsidP="004F5963">
      <w:r>
        <w:t>Electrolytic cells are redox processes but they require the use of a power supply as the reactions are not spontaneous ones. The electrochemical series is helpful in predicting the products of electrolysis.</w:t>
      </w:r>
    </w:p>
    <w:p w:rsidR="000E72DE" w:rsidRDefault="000E72DE" w:rsidP="004F5963"/>
    <w:p w:rsidR="000E72DE" w:rsidRDefault="000E72DE" w:rsidP="004F5963"/>
    <w:p w:rsidR="000E72DE" w:rsidRPr="00CD4015" w:rsidRDefault="00D94410" w:rsidP="004F5963">
      <w:pPr>
        <w:rPr>
          <w:b/>
          <w:sz w:val="28"/>
          <w:szCs w:val="28"/>
        </w:rPr>
      </w:pPr>
      <w:r w:rsidRPr="00CD4015">
        <w:rPr>
          <w:b/>
          <w:sz w:val="28"/>
          <w:szCs w:val="28"/>
        </w:rPr>
        <w:t>Molten solutions</w:t>
      </w:r>
    </w:p>
    <w:p w:rsidR="00D94410" w:rsidRDefault="00D94410" w:rsidP="004F5963"/>
    <w:p w:rsidR="00D94410" w:rsidRDefault="00D94410" w:rsidP="004F5963">
      <w:r>
        <w:t>Electrolysis is conducted on a molten solution of nickel chloride, NiCl</w:t>
      </w:r>
      <w:r>
        <w:rPr>
          <w:vertAlign w:val="subscript"/>
        </w:rPr>
        <w:t>2</w:t>
      </w:r>
      <w:r>
        <w:t>. The electrodes chosen are inert.</w:t>
      </w:r>
    </w:p>
    <w:p w:rsidR="00D94410" w:rsidRDefault="00D94410" w:rsidP="004F5963"/>
    <w:p w:rsidR="00D94410" w:rsidRPr="00CD4015" w:rsidRDefault="00D94410" w:rsidP="004F5963">
      <w:pPr>
        <w:rPr>
          <w:b/>
        </w:rPr>
      </w:pPr>
      <w:r w:rsidRPr="00CD4015">
        <w:rPr>
          <w:b/>
        </w:rPr>
        <w:t>Questions</w:t>
      </w:r>
    </w:p>
    <w:p w:rsidR="00D94410" w:rsidRDefault="00D94410" w:rsidP="004F5963"/>
    <w:p w:rsidR="00D94410" w:rsidRDefault="00D94410" w:rsidP="004F5963">
      <w:r w:rsidRPr="002F1658">
        <w:rPr>
          <w:b/>
        </w:rPr>
        <w:t>1.     a</w:t>
      </w:r>
      <w:r>
        <w:t>.      Explain how you prepare a molten solution.</w:t>
      </w:r>
    </w:p>
    <w:p w:rsidR="00CD4015" w:rsidRDefault="00CD4015" w:rsidP="004F5963"/>
    <w:p w:rsidR="00CD4015" w:rsidRDefault="00CD4015" w:rsidP="004F5963">
      <w:r>
        <w:t xml:space="preserve">       __________________________________________________________________</w:t>
      </w:r>
    </w:p>
    <w:p w:rsidR="00CD4015" w:rsidRDefault="00CD4015" w:rsidP="004F5963"/>
    <w:p w:rsidR="00CD4015" w:rsidRDefault="00CD4015" w:rsidP="004F5963">
      <w:r>
        <w:t xml:space="preserve">       __________________________________________________________________</w:t>
      </w:r>
    </w:p>
    <w:p w:rsidR="00D94410" w:rsidRDefault="00D94410" w:rsidP="004F5963"/>
    <w:p w:rsidR="00D94410" w:rsidRDefault="00CD4015" w:rsidP="004F5963">
      <w:r>
        <w:t xml:space="preserve">       </w:t>
      </w:r>
      <w:r w:rsidR="00D94410" w:rsidRPr="002F1658">
        <w:rPr>
          <w:b/>
        </w:rPr>
        <w:t>b</w:t>
      </w:r>
      <w:r w:rsidR="00D94410">
        <w:t>.    Why are molten solutions only used as a last resort in commercial industry?</w:t>
      </w:r>
    </w:p>
    <w:p w:rsidR="00D94410" w:rsidRDefault="00D94410" w:rsidP="004F5963"/>
    <w:p w:rsidR="00CD4015" w:rsidRDefault="00CD4015" w:rsidP="00CD4015">
      <w:r>
        <w:t xml:space="preserve">       __________________________________________________________________</w:t>
      </w:r>
    </w:p>
    <w:p w:rsidR="00CD4015" w:rsidRDefault="00CD4015" w:rsidP="00CD4015"/>
    <w:p w:rsidR="00CD4015" w:rsidRDefault="00CD4015" w:rsidP="00CD4015">
      <w:r>
        <w:t xml:space="preserve">       __________________________________________________________________</w:t>
      </w:r>
    </w:p>
    <w:p w:rsidR="00CD4015" w:rsidRDefault="00CD4015" w:rsidP="00CD4015">
      <w:pPr>
        <w:jc w:val="right"/>
      </w:pPr>
      <w:r>
        <w:t>2 + 2 = 4 marks</w:t>
      </w:r>
    </w:p>
    <w:p w:rsidR="00CD4015" w:rsidRDefault="00CD4015" w:rsidP="004F5963"/>
    <w:p w:rsidR="00D94410" w:rsidRDefault="00D94410" w:rsidP="004F5963">
      <w:r w:rsidRPr="002F1658">
        <w:rPr>
          <w:b/>
        </w:rPr>
        <w:t>2</w:t>
      </w:r>
      <w:r>
        <w:t>.      Complete the template below for this electrolysis.</w:t>
      </w:r>
    </w:p>
    <w:p w:rsidR="00D94410" w:rsidRDefault="00D94410" w:rsidP="004F5963"/>
    <w:p w:rsidR="00D94410" w:rsidRDefault="00CD4015" w:rsidP="004F5963">
      <w:r>
        <w:t xml:space="preserve">       </w:t>
      </w:r>
      <w:r w:rsidR="00D94410">
        <w:t>Anode: _______________________    Cathode:  _____________________________</w:t>
      </w:r>
    </w:p>
    <w:p w:rsidR="00D94410" w:rsidRDefault="00D94410" w:rsidP="004F5963"/>
    <w:p w:rsidR="00D94410" w:rsidRDefault="00CD4015" w:rsidP="004F5963">
      <w:r>
        <w:t xml:space="preserve">       </w:t>
      </w:r>
      <w:r w:rsidR="00D94410">
        <w:t>Overall equation:   _____________________________________________________</w:t>
      </w:r>
    </w:p>
    <w:p w:rsidR="00D94410" w:rsidRDefault="00D94410" w:rsidP="004F5963"/>
    <w:p w:rsidR="00D94410" w:rsidRDefault="00CD4015" w:rsidP="004F5963">
      <w:r>
        <w:t xml:space="preserve">       </w:t>
      </w:r>
      <w:r w:rsidR="00D94410">
        <w:t>Minimum voltage required ____________        Polarity of the anode:  ____________</w:t>
      </w:r>
    </w:p>
    <w:p w:rsidR="00D94410" w:rsidRDefault="00CD4015" w:rsidP="00CD4015">
      <w:pPr>
        <w:jc w:val="right"/>
      </w:pPr>
      <w:r>
        <w:t>1 + 1 + 1 + 1 + 1 = 5 marks</w:t>
      </w:r>
    </w:p>
    <w:p w:rsidR="00CD4015" w:rsidRDefault="00CD4015" w:rsidP="004F5963"/>
    <w:p w:rsidR="00D94410" w:rsidRDefault="00D94410" w:rsidP="004F5963">
      <w:r w:rsidRPr="002F1658">
        <w:rPr>
          <w:b/>
        </w:rPr>
        <w:t>3</w:t>
      </w:r>
      <w:r>
        <w:t xml:space="preserve">.    </w:t>
      </w:r>
      <w:r w:rsidR="00CD4015">
        <w:t xml:space="preserve">Describe your observations at the </w:t>
      </w:r>
    </w:p>
    <w:p w:rsidR="00CD4015" w:rsidRDefault="00CD4015" w:rsidP="004F5963"/>
    <w:p w:rsidR="00CD4015" w:rsidRDefault="00CD4015" w:rsidP="004F5963">
      <w:r>
        <w:t xml:space="preserve">       </w:t>
      </w:r>
      <w:r w:rsidRPr="002F1658">
        <w:rPr>
          <w:b/>
        </w:rPr>
        <w:t>a</w:t>
      </w:r>
      <w:r>
        <w:t>.     anode  ________________________________________________________</w:t>
      </w:r>
    </w:p>
    <w:p w:rsidR="00CD4015" w:rsidRDefault="00CD4015" w:rsidP="004F5963"/>
    <w:p w:rsidR="00CD4015" w:rsidRDefault="00CD4015" w:rsidP="004F5963">
      <w:r>
        <w:t xml:space="preserve">       </w:t>
      </w:r>
      <w:r w:rsidRPr="002F1658">
        <w:rPr>
          <w:b/>
        </w:rPr>
        <w:t>b</w:t>
      </w:r>
      <w:r>
        <w:t>.    cathode ________________________________________________________</w:t>
      </w:r>
    </w:p>
    <w:p w:rsidR="00CD4015" w:rsidRDefault="00CD4015" w:rsidP="00CD4015">
      <w:pPr>
        <w:jc w:val="right"/>
      </w:pPr>
      <w:r>
        <w:t>1 + 1 = 2 marks</w:t>
      </w:r>
    </w:p>
    <w:p w:rsidR="00CD4015" w:rsidRDefault="00CD4015" w:rsidP="004F5963"/>
    <w:p w:rsidR="000E72DE" w:rsidRDefault="00CD4015" w:rsidP="004F5963">
      <w:r w:rsidRPr="002F1658">
        <w:rPr>
          <w:b/>
        </w:rPr>
        <w:t>4</w:t>
      </w:r>
      <w:r>
        <w:t xml:space="preserve">.    A current of 12.2 amps runs for 22 and half minutes.   Calculate the </w:t>
      </w:r>
    </w:p>
    <w:p w:rsidR="00CD4015" w:rsidRDefault="00CD4015" w:rsidP="004F5963">
      <w:r>
        <w:t xml:space="preserve">       </w:t>
      </w:r>
      <w:r w:rsidRPr="002F1658">
        <w:rPr>
          <w:b/>
        </w:rPr>
        <w:t>a</w:t>
      </w:r>
      <w:r>
        <w:t>.    mass of metal obtained</w:t>
      </w:r>
    </w:p>
    <w:p w:rsidR="00CD4015" w:rsidRDefault="00CD4015" w:rsidP="004F5963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77AD8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F5963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F5963"/>
    <w:p w:rsidR="00CD4015" w:rsidRDefault="00CD4015" w:rsidP="004F5963"/>
    <w:p w:rsidR="00CD4015" w:rsidRDefault="00477AD8" w:rsidP="004F5963">
      <w:r>
        <w:t xml:space="preserve">      </w:t>
      </w:r>
      <w:r w:rsidR="00CD4015" w:rsidRPr="002F1658">
        <w:rPr>
          <w:b/>
        </w:rPr>
        <w:t>b</w:t>
      </w:r>
      <w:r w:rsidR="00CD4015">
        <w:t xml:space="preserve">. </w:t>
      </w:r>
      <w:r>
        <w:t xml:space="preserve">   volume of gas obtained at 35</w:t>
      </w:r>
      <w:r w:rsidR="00CD4015">
        <w:t xml:space="preserve">5 </w:t>
      </w:r>
      <w:r>
        <w:rPr>
          <w:vertAlign w:val="superscript"/>
        </w:rPr>
        <w:t>0</w:t>
      </w:r>
      <w:r w:rsidR="00CD4015">
        <w:t>C and 1 atm pressure.</w:t>
      </w:r>
    </w:p>
    <w:p w:rsidR="000E72DE" w:rsidRDefault="000E72DE" w:rsidP="004F5963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77AD8"/>
    <w:p w:rsidR="00477AD8" w:rsidRDefault="00477AD8" w:rsidP="00477AD8">
      <w:r>
        <w:t xml:space="preserve">       __________________________________________________________________</w:t>
      </w:r>
    </w:p>
    <w:p w:rsidR="000E72DE" w:rsidRDefault="000E72DE" w:rsidP="004F5963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77AD8">
      <w:pPr>
        <w:jc w:val="right"/>
      </w:pPr>
      <w:r>
        <w:t>3 + 3 = 6 marks</w:t>
      </w:r>
    </w:p>
    <w:p w:rsidR="00477AD8" w:rsidRDefault="00477AD8" w:rsidP="00477AD8">
      <w:pPr>
        <w:jc w:val="right"/>
      </w:pPr>
    </w:p>
    <w:p w:rsidR="00477AD8" w:rsidRPr="00B42B2C" w:rsidRDefault="00477AD8" w:rsidP="00477AD8">
      <w:pPr>
        <w:rPr>
          <w:b/>
          <w:sz w:val="28"/>
          <w:szCs w:val="28"/>
        </w:rPr>
      </w:pPr>
      <w:r w:rsidRPr="00B42B2C">
        <w:rPr>
          <w:b/>
          <w:sz w:val="28"/>
          <w:szCs w:val="28"/>
        </w:rPr>
        <w:t>Aqueous solutions</w:t>
      </w:r>
    </w:p>
    <w:p w:rsidR="00477AD8" w:rsidRDefault="00477AD8" w:rsidP="00477AD8">
      <w:r>
        <w:t>Electrolysis is conducted on a 0.1 M aqueous solution of NiCl</w:t>
      </w:r>
      <w:r>
        <w:rPr>
          <w:vertAlign w:val="subscript"/>
        </w:rPr>
        <w:t>2</w:t>
      </w:r>
      <w:r>
        <w:t>. The electrodes are inert.</w:t>
      </w:r>
    </w:p>
    <w:p w:rsidR="00477AD8" w:rsidRDefault="00477AD8" w:rsidP="00477AD8"/>
    <w:p w:rsidR="00477AD8" w:rsidRDefault="00477AD8" w:rsidP="00477AD8">
      <w:r w:rsidRPr="002F1658">
        <w:rPr>
          <w:b/>
        </w:rPr>
        <w:t>5</w:t>
      </w:r>
      <w:r>
        <w:t>.    A number of possible reactants are present. List the relevant half-equations for each.</w:t>
      </w:r>
    </w:p>
    <w:p w:rsidR="00477AD8" w:rsidRDefault="00477AD8" w:rsidP="00477AD8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77AD8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77AD8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77AD8"/>
    <w:p w:rsidR="00477AD8" w:rsidRDefault="00477AD8" w:rsidP="00477AD8">
      <w:r>
        <w:t xml:space="preserve">       __________________________________________________________________</w:t>
      </w:r>
    </w:p>
    <w:p w:rsidR="00477AD8" w:rsidRDefault="0058181F" w:rsidP="0058181F">
      <w:pPr>
        <w:jc w:val="right"/>
      </w:pPr>
      <w:r>
        <w:t xml:space="preserve"> </w:t>
      </w:r>
    </w:p>
    <w:p w:rsidR="0058181F" w:rsidRDefault="0058181F" w:rsidP="00477AD8"/>
    <w:p w:rsidR="0058181F" w:rsidRDefault="00477AD8" w:rsidP="00477AD8">
      <w:r w:rsidRPr="002F1658">
        <w:rPr>
          <w:b/>
        </w:rPr>
        <w:t>b</w:t>
      </w:r>
      <w:r>
        <w:t xml:space="preserve">.     Select the half-equations for the two actual reactants and use these to write an overall </w:t>
      </w:r>
    </w:p>
    <w:p w:rsidR="00477AD8" w:rsidRDefault="0058181F" w:rsidP="00477AD8">
      <w:r>
        <w:t xml:space="preserve">        </w:t>
      </w:r>
      <w:r w:rsidR="00477AD8">
        <w:t>equation for this electrolysis.</w:t>
      </w:r>
    </w:p>
    <w:p w:rsidR="00477AD8" w:rsidRDefault="00477AD8" w:rsidP="00477AD8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77AD8"/>
    <w:p w:rsidR="00477AD8" w:rsidRDefault="00477AD8" w:rsidP="00477AD8">
      <w:r>
        <w:t xml:space="preserve">       __________________________________________________________________</w:t>
      </w:r>
    </w:p>
    <w:p w:rsidR="00477AD8" w:rsidRDefault="00477AD8" w:rsidP="00477AD8"/>
    <w:p w:rsidR="00B42B2C" w:rsidRDefault="00B42B2C" w:rsidP="00477AD8">
      <w:r w:rsidRPr="002F1658">
        <w:rPr>
          <w:b/>
        </w:rPr>
        <w:t>c</w:t>
      </w:r>
      <w:r>
        <w:t>.    Describe what you will see at each electrode during the electrolysis.</w:t>
      </w:r>
    </w:p>
    <w:p w:rsidR="00B42B2C" w:rsidRDefault="0058181F" w:rsidP="0058181F">
      <w:pPr>
        <w:jc w:val="right"/>
      </w:pPr>
      <w:r>
        <w:t>2 + 2 + 2 = 6 marks</w:t>
      </w:r>
    </w:p>
    <w:p w:rsidR="0058181F" w:rsidRDefault="0058181F" w:rsidP="0058181F">
      <w:pPr>
        <w:jc w:val="right"/>
      </w:pPr>
    </w:p>
    <w:p w:rsidR="0058181F" w:rsidRDefault="0058181F" w:rsidP="00477AD8"/>
    <w:p w:rsidR="00B42B2C" w:rsidRDefault="00B42B2C" w:rsidP="00477AD8">
      <w:r w:rsidRPr="002F1658">
        <w:rPr>
          <w:b/>
        </w:rPr>
        <w:lastRenderedPageBreak/>
        <w:t>6</w:t>
      </w:r>
      <w:r>
        <w:t xml:space="preserve">.    The same current is run through this cell as in question 4. What volume of gas is </w:t>
      </w:r>
    </w:p>
    <w:p w:rsidR="00B42B2C" w:rsidRDefault="00B42B2C" w:rsidP="00477AD8">
      <w:r>
        <w:t xml:space="preserve">       produced at the anode if the temperature and pressure are unchanged?</w:t>
      </w:r>
    </w:p>
    <w:p w:rsidR="00B42B2C" w:rsidRDefault="00B42B2C" w:rsidP="00477AD8"/>
    <w:p w:rsidR="00B42B2C" w:rsidRDefault="00B42B2C" w:rsidP="00B42B2C">
      <w:r>
        <w:t xml:space="preserve">       __________________________________________________________________</w:t>
      </w:r>
    </w:p>
    <w:p w:rsidR="00B42B2C" w:rsidRDefault="00B42B2C" w:rsidP="00B42B2C"/>
    <w:p w:rsidR="00B42B2C" w:rsidRDefault="00B42B2C" w:rsidP="00B42B2C">
      <w:r>
        <w:t xml:space="preserve">       __________________________________________________________________</w:t>
      </w:r>
    </w:p>
    <w:p w:rsidR="00B42B2C" w:rsidRDefault="00B42B2C" w:rsidP="00477AD8"/>
    <w:p w:rsidR="00B42B2C" w:rsidRDefault="00B42B2C" w:rsidP="00B42B2C">
      <w:r>
        <w:t xml:space="preserve">       __________________________________________________________________</w:t>
      </w:r>
    </w:p>
    <w:p w:rsidR="00B42B2C" w:rsidRDefault="0058181F" w:rsidP="0058181F">
      <w:pPr>
        <w:jc w:val="right"/>
      </w:pPr>
      <w:r>
        <w:t>3 marks</w:t>
      </w:r>
    </w:p>
    <w:p w:rsidR="00B42B2C" w:rsidRDefault="00B42B2C" w:rsidP="00477AD8"/>
    <w:p w:rsidR="00B42B2C" w:rsidRDefault="00B42B2C" w:rsidP="00477AD8">
      <w:r w:rsidRPr="002F1658">
        <w:rPr>
          <w:b/>
        </w:rPr>
        <w:t>7</w:t>
      </w:r>
      <w:r>
        <w:t xml:space="preserve">.    </w:t>
      </w:r>
      <w:r w:rsidR="0058181F">
        <w:t>The 0.1 M solution is swapped for a 4.0 M solution of NiCl</w:t>
      </w:r>
      <w:r w:rsidR="0058181F">
        <w:rPr>
          <w:vertAlign w:val="subscript"/>
        </w:rPr>
        <w:t>2</w:t>
      </w:r>
      <w:r w:rsidR="0058181F">
        <w:t xml:space="preserve">. </w:t>
      </w:r>
    </w:p>
    <w:p w:rsidR="0058181F" w:rsidRDefault="0058181F" w:rsidP="00477AD8">
      <w:r>
        <w:t xml:space="preserve">       </w:t>
      </w:r>
      <w:r w:rsidRPr="002F1658">
        <w:rPr>
          <w:b/>
        </w:rPr>
        <w:t>a</w:t>
      </w:r>
      <w:r>
        <w:t>.   Write a balanced half-equation for the reaction that will now occur at the anode.</w:t>
      </w:r>
    </w:p>
    <w:p w:rsidR="0058181F" w:rsidRDefault="0058181F" w:rsidP="00477AD8"/>
    <w:p w:rsidR="0058181F" w:rsidRDefault="0058181F" w:rsidP="00477AD8">
      <w:r>
        <w:t xml:space="preserve">             _______________________________________________________________</w:t>
      </w:r>
    </w:p>
    <w:p w:rsidR="0058181F" w:rsidRDefault="0058181F" w:rsidP="00477AD8"/>
    <w:p w:rsidR="0058181F" w:rsidRDefault="0058181F" w:rsidP="00477AD8">
      <w:r>
        <w:t xml:space="preserve">       </w:t>
      </w:r>
      <w:r w:rsidRPr="002F1658">
        <w:rPr>
          <w:b/>
        </w:rPr>
        <w:t>b</w:t>
      </w:r>
      <w:r>
        <w:t>.   Write a balanced overall equation for the cell.</w:t>
      </w:r>
    </w:p>
    <w:p w:rsidR="0058181F" w:rsidRDefault="0058181F" w:rsidP="00477AD8"/>
    <w:p w:rsidR="00B42B2C" w:rsidRDefault="0058181F" w:rsidP="00477AD8">
      <w:r>
        <w:t xml:space="preserve">            ________________________________________________________________</w:t>
      </w:r>
    </w:p>
    <w:p w:rsidR="0058181F" w:rsidRDefault="0058181F" w:rsidP="0058181F">
      <w:pPr>
        <w:jc w:val="right"/>
      </w:pPr>
      <w:r>
        <w:t>1 + 1 =  2 marks</w:t>
      </w:r>
    </w:p>
    <w:p w:rsidR="0058181F" w:rsidRDefault="0058181F" w:rsidP="00477AD8"/>
    <w:p w:rsidR="00B42B2C" w:rsidRDefault="0058181F" w:rsidP="00477AD8">
      <w:r w:rsidRPr="002F1658">
        <w:rPr>
          <w:b/>
        </w:rPr>
        <w:t>8</w:t>
      </w:r>
      <w:r>
        <w:t xml:space="preserve">.   </w:t>
      </w:r>
      <w:r w:rsidR="00B42B2C">
        <w:t xml:space="preserve"> </w:t>
      </w:r>
      <w:r>
        <w:t>The anode of the 0.1 M solution is now changed to a nickel anode.</w:t>
      </w:r>
    </w:p>
    <w:p w:rsidR="0058181F" w:rsidRDefault="0058181F" w:rsidP="00477AD8">
      <w:r>
        <w:t xml:space="preserve">       Complete the template below for this cell.</w:t>
      </w:r>
    </w:p>
    <w:p w:rsidR="0058181F" w:rsidRDefault="0058181F" w:rsidP="00477AD8">
      <w:r>
        <w:t xml:space="preserve"> </w:t>
      </w:r>
    </w:p>
    <w:p w:rsidR="0058181F" w:rsidRDefault="0058181F" w:rsidP="00477AD8">
      <w:r>
        <w:t xml:space="preserve">       Anode:  __________________________________________________________</w:t>
      </w:r>
      <w:r w:rsidR="0064059A">
        <w:t>__</w:t>
      </w:r>
    </w:p>
    <w:p w:rsidR="0058181F" w:rsidRDefault="0058181F" w:rsidP="00477AD8"/>
    <w:p w:rsidR="0058181F" w:rsidRDefault="0058181F" w:rsidP="00477AD8">
      <w:r>
        <w:t xml:space="preserve">       Cathode: ___________________________________________________________</w:t>
      </w:r>
    </w:p>
    <w:p w:rsidR="00477AD8" w:rsidRDefault="00477AD8" w:rsidP="00477AD8">
      <w:pPr>
        <w:jc w:val="right"/>
      </w:pPr>
    </w:p>
    <w:p w:rsidR="0064059A" w:rsidRDefault="0064059A" w:rsidP="0064059A">
      <w:r>
        <w:t xml:space="preserve">       Overall equation:  ____________________________________________________</w:t>
      </w:r>
    </w:p>
    <w:p w:rsidR="0064059A" w:rsidRDefault="0064059A" w:rsidP="0064059A">
      <w:pPr>
        <w:jc w:val="right"/>
      </w:pPr>
      <w:r>
        <w:t>3 marks</w:t>
      </w:r>
    </w:p>
    <w:p w:rsidR="0064059A" w:rsidRDefault="0064059A" w:rsidP="0064059A"/>
    <w:p w:rsidR="002426E2" w:rsidRDefault="0064059A" w:rsidP="0064059A">
      <w:r w:rsidRPr="002F1658">
        <w:rPr>
          <w:b/>
        </w:rPr>
        <w:t>9</w:t>
      </w:r>
      <w:r>
        <w:t xml:space="preserve">.    Calculate the mass change at each electrode if a current of 10.0 amps is run for 10.0 </w:t>
      </w:r>
    </w:p>
    <w:p w:rsidR="00477AD8" w:rsidRDefault="002426E2" w:rsidP="0064059A">
      <w:r>
        <w:t xml:space="preserve">       </w:t>
      </w:r>
      <w:r w:rsidR="0064059A">
        <w:t>minutes.</w:t>
      </w:r>
    </w:p>
    <w:p w:rsidR="00477AD8" w:rsidRDefault="00477AD8" w:rsidP="00477AD8">
      <w:pPr>
        <w:jc w:val="right"/>
      </w:pPr>
    </w:p>
    <w:p w:rsidR="0064059A" w:rsidRDefault="0064059A" w:rsidP="0064059A">
      <w:r>
        <w:t xml:space="preserve">       __________________________________________________________________</w:t>
      </w:r>
    </w:p>
    <w:p w:rsidR="0064059A" w:rsidRDefault="0064059A" w:rsidP="0064059A"/>
    <w:p w:rsidR="0064059A" w:rsidRDefault="0064059A" w:rsidP="0064059A">
      <w:r>
        <w:t xml:space="preserve">       __________________________________________________________________</w:t>
      </w:r>
    </w:p>
    <w:p w:rsidR="0064059A" w:rsidRDefault="0064059A" w:rsidP="0064059A"/>
    <w:p w:rsidR="0064059A" w:rsidRDefault="0064059A" w:rsidP="0064059A">
      <w:r>
        <w:t xml:space="preserve">       __________________________________________________________________</w:t>
      </w:r>
    </w:p>
    <w:p w:rsidR="0064059A" w:rsidRDefault="0064059A" w:rsidP="00477AD8">
      <w:pPr>
        <w:jc w:val="right"/>
      </w:pPr>
    </w:p>
    <w:p w:rsidR="0064059A" w:rsidRDefault="0064059A" w:rsidP="0064059A">
      <w:r>
        <w:t xml:space="preserve">       __________________________________________________________________</w:t>
      </w:r>
    </w:p>
    <w:p w:rsidR="0064059A" w:rsidRDefault="009012F7" w:rsidP="00477AD8">
      <w:pPr>
        <w:jc w:val="right"/>
      </w:pPr>
      <w:r>
        <w:t>3</w:t>
      </w:r>
      <w:r w:rsidR="0064059A">
        <w:t xml:space="preserve"> marks</w:t>
      </w:r>
    </w:p>
    <w:p w:rsidR="0064059A" w:rsidRDefault="0064059A" w:rsidP="00477AD8">
      <w:pPr>
        <w:jc w:val="right"/>
      </w:pPr>
    </w:p>
    <w:p w:rsidR="0064059A" w:rsidRDefault="0064059A" w:rsidP="0064059A"/>
    <w:p w:rsidR="0064059A" w:rsidRDefault="0064059A" w:rsidP="0064059A"/>
    <w:p w:rsidR="0064059A" w:rsidRDefault="0064059A" w:rsidP="0064059A"/>
    <w:p w:rsidR="0064059A" w:rsidRDefault="0064059A" w:rsidP="0064059A"/>
    <w:p w:rsidR="0064059A" w:rsidRDefault="0064059A" w:rsidP="0064059A"/>
    <w:p w:rsidR="0064059A" w:rsidRDefault="0064059A" w:rsidP="0064059A"/>
    <w:p w:rsidR="0064059A" w:rsidRDefault="0064059A" w:rsidP="0064059A"/>
    <w:p w:rsidR="0064059A" w:rsidRDefault="0064059A" w:rsidP="0064059A"/>
    <w:p w:rsidR="0064059A" w:rsidRPr="0050551B" w:rsidRDefault="0064059A" w:rsidP="0064059A">
      <w:pPr>
        <w:rPr>
          <w:b/>
          <w:sz w:val="28"/>
          <w:szCs w:val="28"/>
        </w:rPr>
      </w:pPr>
      <w:r w:rsidRPr="0050551B">
        <w:rPr>
          <w:b/>
          <w:sz w:val="28"/>
          <w:szCs w:val="28"/>
        </w:rPr>
        <w:lastRenderedPageBreak/>
        <w:t>Galvanic cell compared to electrolytic cell.</w:t>
      </w:r>
    </w:p>
    <w:p w:rsidR="0064059A" w:rsidRDefault="00C94028" w:rsidP="0064059A">
      <w:r>
        <w:t>Given the following half-equations</w:t>
      </w:r>
    </w:p>
    <w:p w:rsidR="00C94028" w:rsidRDefault="00C94028" w:rsidP="0064059A"/>
    <w:p w:rsidR="00C94028" w:rsidRDefault="00C94028" w:rsidP="0064059A">
      <w:r>
        <w:t>I</w:t>
      </w:r>
      <w:r>
        <w:rPr>
          <w:vertAlign w:val="subscript"/>
        </w:rPr>
        <w:t>2</w:t>
      </w:r>
      <w:r>
        <w:t xml:space="preserve">(l)      +   2e         </w:t>
      </w:r>
      <w:r>
        <w:rPr>
          <w:rFonts w:ascii="Lucida Sans Unicode" w:hAnsi="Lucida Sans Unicode" w:cs="Lucida Sans Unicode"/>
        </w:rPr>
        <w:t>⇄</w:t>
      </w:r>
      <w:r>
        <w:t xml:space="preserve">  2I</w:t>
      </w:r>
      <w:r>
        <w:rPr>
          <w:vertAlign w:val="superscript"/>
        </w:rPr>
        <w:t>-</w:t>
      </w:r>
      <w:r>
        <w:t>(aq)                            0.54 V</w:t>
      </w:r>
    </w:p>
    <w:p w:rsidR="00C94028" w:rsidRDefault="00C94028" w:rsidP="0064059A">
      <w:r>
        <w:t>Cu</w:t>
      </w:r>
      <w:r>
        <w:rPr>
          <w:vertAlign w:val="superscript"/>
        </w:rPr>
        <w:t>2+</w:t>
      </w:r>
      <w:r>
        <w:t xml:space="preserve">(aq)     +   2e  </w:t>
      </w:r>
      <w:r>
        <w:rPr>
          <w:rFonts w:ascii="Lucida Sans Unicode" w:hAnsi="Lucida Sans Unicode" w:cs="Lucida Sans Unicode"/>
        </w:rPr>
        <w:t>⇄</w:t>
      </w:r>
      <w:r>
        <w:t xml:space="preserve">   Cu(s)                             0.34 V</w:t>
      </w:r>
    </w:p>
    <w:p w:rsidR="00C94028" w:rsidRDefault="00C94028" w:rsidP="0064059A"/>
    <w:p w:rsidR="0064059A" w:rsidRDefault="0064059A" w:rsidP="006405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64059A" w:rsidTr="00620E87">
        <w:tc>
          <w:tcPr>
            <w:tcW w:w="4650" w:type="dxa"/>
            <w:shd w:val="clear" w:color="auto" w:fill="auto"/>
          </w:tcPr>
          <w:p w:rsidR="0064059A" w:rsidRDefault="0064059A" w:rsidP="0064059A">
            <w:r>
              <w:t>Galvanic cell</w:t>
            </w:r>
          </w:p>
        </w:tc>
        <w:tc>
          <w:tcPr>
            <w:tcW w:w="4650" w:type="dxa"/>
            <w:shd w:val="clear" w:color="auto" w:fill="auto"/>
          </w:tcPr>
          <w:p w:rsidR="0064059A" w:rsidRDefault="0064059A" w:rsidP="0064059A">
            <w:r>
              <w:t>Electrolytic cell</w:t>
            </w:r>
          </w:p>
        </w:tc>
      </w:tr>
      <w:tr w:rsidR="0064059A" w:rsidTr="00620E87">
        <w:tc>
          <w:tcPr>
            <w:tcW w:w="4650" w:type="dxa"/>
            <w:shd w:val="clear" w:color="auto" w:fill="auto"/>
          </w:tcPr>
          <w:p w:rsidR="0064059A" w:rsidRDefault="0064059A" w:rsidP="0064059A"/>
          <w:p w:rsidR="0064059A" w:rsidRDefault="00C94028" w:rsidP="0064059A">
            <w:r>
              <w:t>Select two reactants from the half-equations above that will react in a galvanic cell. They are  __________________________</w:t>
            </w:r>
          </w:p>
          <w:p w:rsidR="0064059A" w:rsidRDefault="0064059A" w:rsidP="0064059A"/>
          <w:p w:rsidR="0064059A" w:rsidRDefault="00C94028" w:rsidP="0064059A">
            <w:r>
              <w:t>Draw the cell required to make this galvanic cell work.</w:t>
            </w:r>
          </w:p>
          <w:p w:rsidR="00C94028" w:rsidRDefault="00C94028" w:rsidP="0064059A"/>
          <w:p w:rsidR="00C94028" w:rsidRDefault="00C94028" w:rsidP="0064059A"/>
          <w:p w:rsidR="00C94028" w:rsidRDefault="00C94028" w:rsidP="0064059A"/>
          <w:p w:rsidR="00C94028" w:rsidRDefault="00C94028" w:rsidP="0064059A"/>
          <w:p w:rsidR="00C94028" w:rsidRDefault="00C94028" w:rsidP="0064059A"/>
          <w:p w:rsidR="00C94028" w:rsidRDefault="00C94028" w:rsidP="0064059A"/>
          <w:p w:rsidR="00C94028" w:rsidRDefault="00C94028" w:rsidP="0064059A"/>
          <w:p w:rsidR="00C94028" w:rsidRDefault="00C94028" w:rsidP="0064059A"/>
          <w:p w:rsidR="00C94028" w:rsidRDefault="00C94028" w:rsidP="0064059A"/>
          <w:p w:rsidR="00C94028" w:rsidRDefault="00C94028" w:rsidP="0064059A">
            <w:r>
              <w:t>Half-equations:</w:t>
            </w:r>
          </w:p>
          <w:p w:rsidR="00C94028" w:rsidRDefault="00C94028" w:rsidP="0064059A">
            <w:r>
              <w:t>Anode ___________________________</w:t>
            </w:r>
          </w:p>
          <w:p w:rsidR="00C94028" w:rsidRDefault="00C94028" w:rsidP="0064059A"/>
          <w:p w:rsidR="00C94028" w:rsidRDefault="00C94028" w:rsidP="0064059A">
            <w:r>
              <w:t>Cathode  _________________________</w:t>
            </w:r>
          </w:p>
          <w:p w:rsidR="00C94028" w:rsidRDefault="00C94028" w:rsidP="0064059A"/>
          <w:p w:rsidR="00C94028" w:rsidRDefault="00C94028" w:rsidP="0064059A">
            <w:r>
              <w:t>Overall equation ___________________</w:t>
            </w:r>
          </w:p>
          <w:p w:rsidR="0064059A" w:rsidRDefault="0064059A" w:rsidP="0064059A"/>
          <w:p w:rsidR="0064059A" w:rsidRDefault="0050551B" w:rsidP="0064059A">
            <w:r>
              <w:t>Complete the following:</w:t>
            </w:r>
          </w:p>
          <w:p w:rsidR="0050551B" w:rsidRDefault="0050551B" w:rsidP="0064059A">
            <w:r>
              <w:t>Oxidation at the ______________.</w:t>
            </w:r>
          </w:p>
          <w:p w:rsidR="0050551B" w:rsidRDefault="0050551B" w:rsidP="0064059A">
            <w:r>
              <w:t>Reduction at the ______________.</w:t>
            </w:r>
          </w:p>
          <w:p w:rsidR="0050551B" w:rsidRDefault="0050551B" w:rsidP="0064059A"/>
          <w:p w:rsidR="0050551B" w:rsidRDefault="0050551B" w:rsidP="0064059A">
            <w:r>
              <w:t>The anode is _____________. (polarity)</w:t>
            </w:r>
          </w:p>
          <w:p w:rsidR="0050551B" w:rsidRDefault="0050551B" w:rsidP="0064059A"/>
          <w:p w:rsidR="0050551B" w:rsidRDefault="0050551B" w:rsidP="0064059A">
            <w:r>
              <w:t>Electrons flow from ______ to   ________.</w:t>
            </w:r>
          </w:p>
          <w:p w:rsidR="0064059A" w:rsidRDefault="0064059A" w:rsidP="0064059A"/>
          <w:p w:rsidR="0064059A" w:rsidRDefault="0050551B" w:rsidP="0064059A">
            <w:r>
              <w:t>Products formed are</w:t>
            </w:r>
          </w:p>
          <w:p w:rsidR="0050551B" w:rsidRDefault="0050551B" w:rsidP="0064059A"/>
          <w:p w:rsidR="0050551B" w:rsidRDefault="0050551B" w:rsidP="0064059A">
            <w:r>
              <w:t>__________________________________</w:t>
            </w:r>
          </w:p>
          <w:p w:rsidR="0050551B" w:rsidRDefault="0050551B" w:rsidP="0064059A"/>
          <w:p w:rsidR="0050551B" w:rsidRDefault="0050551B" w:rsidP="0064059A">
            <w:r>
              <w:t>Voltage produced ___________________</w:t>
            </w:r>
          </w:p>
          <w:p w:rsidR="0064059A" w:rsidRDefault="0064059A" w:rsidP="0064059A"/>
          <w:p w:rsidR="0064059A" w:rsidRDefault="0064059A" w:rsidP="0064059A"/>
        </w:tc>
        <w:tc>
          <w:tcPr>
            <w:tcW w:w="4650" w:type="dxa"/>
            <w:shd w:val="clear" w:color="auto" w:fill="auto"/>
          </w:tcPr>
          <w:p w:rsidR="0064059A" w:rsidRDefault="0064059A" w:rsidP="0064059A"/>
          <w:p w:rsidR="00C94028" w:rsidRDefault="00C94028" w:rsidP="00C94028">
            <w:r>
              <w:t>Select two reactants from the half-equations above that will react in an electrolytic cell. They are  __________________________</w:t>
            </w:r>
          </w:p>
          <w:p w:rsidR="00C94028" w:rsidRDefault="00C94028" w:rsidP="0064059A"/>
          <w:p w:rsidR="00C94028" w:rsidRDefault="00C94028" w:rsidP="0064059A">
            <w:r>
              <w:t>Draw the cell required to make this electrolytic  cell work.</w:t>
            </w:r>
          </w:p>
          <w:p w:rsidR="0050551B" w:rsidRDefault="0050551B" w:rsidP="0064059A"/>
          <w:p w:rsidR="0050551B" w:rsidRDefault="0050551B" w:rsidP="0064059A"/>
          <w:p w:rsidR="0050551B" w:rsidRDefault="0050551B" w:rsidP="0064059A"/>
          <w:p w:rsidR="0050551B" w:rsidRDefault="0050551B" w:rsidP="0064059A"/>
          <w:p w:rsidR="0050551B" w:rsidRDefault="0050551B" w:rsidP="0064059A"/>
          <w:p w:rsidR="0050551B" w:rsidRDefault="0050551B" w:rsidP="0064059A"/>
          <w:p w:rsidR="0050551B" w:rsidRDefault="0050551B" w:rsidP="0064059A"/>
          <w:p w:rsidR="0050551B" w:rsidRDefault="0050551B" w:rsidP="0064059A"/>
          <w:p w:rsidR="0050551B" w:rsidRDefault="0050551B" w:rsidP="0064059A"/>
          <w:p w:rsidR="0050551B" w:rsidRDefault="0050551B" w:rsidP="0050551B">
            <w:r>
              <w:t>Half-equations:</w:t>
            </w:r>
          </w:p>
          <w:p w:rsidR="0050551B" w:rsidRDefault="0050551B" w:rsidP="0050551B">
            <w:r>
              <w:t>Anode ___________________________</w:t>
            </w:r>
          </w:p>
          <w:p w:rsidR="0050551B" w:rsidRDefault="0050551B" w:rsidP="0050551B"/>
          <w:p w:rsidR="0050551B" w:rsidRDefault="0050551B" w:rsidP="0050551B">
            <w:r>
              <w:t>Cathode  _________________________</w:t>
            </w:r>
          </w:p>
          <w:p w:rsidR="0050551B" w:rsidRDefault="0050551B" w:rsidP="0050551B"/>
          <w:p w:rsidR="0050551B" w:rsidRDefault="0050551B" w:rsidP="0050551B">
            <w:r>
              <w:t>Overall equation ___________________</w:t>
            </w:r>
          </w:p>
          <w:p w:rsidR="0050551B" w:rsidRDefault="0050551B" w:rsidP="0064059A"/>
          <w:p w:rsidR="0050551B" w:rsidRDefault="0050551B" w:rsidP="0050551B">
            <w:r>
              <w:t>Complete the following:</w:t>
            </w:r>
          </w:p>
          <w:p w:rsidR="0050551B" w:rsidRDefault="0050551B" w:rsidP="0050551B">
            <w:r>
              <w:t>Oxidation at the ______________.</w:t>
            </w:r>
          </w:p>
          <w:p w:rsidR="0050551B" w:rsidRDefault="0050551B" w:rsidP="0050551B">
            <w:r>
              <w:t>Reduction at the ______________.</w:t>
            </w:r>
          </w:p>
          <w:p w:rsidR="0050551B" w:rsidRDefault="0050551B" w:rsidP="0050551B"/>
          <w:p w:rsidR="0050551B" w:rsidRDefault="0050551B" w:rsidP="0050551B">
            <w:r>
              <w:t>The anode is _____________. (polarity)</w:t>
            </w:r>
          </w:p>
          <w:p w:rsidR="0050551B" w:rsidRDefault="0050551B" w:rsidP="0050551B"/>
          <w:p w:rsidR="0050551B" w:rsidRDefault="0050551B" w:rsidP="0050551B">
            <w:r>
              <w:t>Electrons flow from ______ to   ________.</w:t>
            </w:r>
          </w:p>
          <w:p w:rsidR="0050551B" w:rsidRDefault="0050551B" w:rsidP="0064059A"/>
          <w:p w:rsidR="0050551B" w:rsidRDefault="0050551B" w:rsidP="0050551B">
            <w:r>
              <w:t>Products formed are</w:t>
            </w:r>
          </w:p>
          <w:p w:rsidR="0050551B" w:rsidRDefault="0050551B" w:rsidP="0050551B"/>
          <w:p w:rsidR="0050551B" w:rsidRDefault="0050551B" w:rsidP="0050551B">
            <w:r>
              <w:t>__________________________________</w:t>
            </w:r>
          </w:p>
          <w:p w:rsidR="0050551B" w:rsidRDefault="0050551B" w:rsidP="0064059A"/>
          <w:p w:rsidR="0050551B" w:rsidRDefault="0050551B" w:rsidP="0064059A">
            <w:r>
              <w:t>Voltage required  ___________________</w:t>
            </w:r>
          </w:p>
        </w:tc>
      </w:tr>
    </w:tbl>
    <w:p w:rsidR="0064059A" w:rsidRDefault="0064059A" w:rsidP="0064059A"/>
    <w:p w:rsidR="00A75B95" w:rsidRPr="000E72DE" w:rsidRDefault="0050551B" w:rsidP="00A75B95">
      <w:pPr>
        <w:jc w:val="right"/>
      </w:pPr>
      <w:proofErr w:type="gramStart"/>
      <w:r>
        <w:t>Total  16</w:t>
      </w:r>
      <w:proofErr w:type="gramEnd"/>
      <w:r>
        <w:t xml:space="preserve"> marks</w:t>
      </w:r>
      <w:bookmarkStart w:id="0" w:name="_GoBack"/>
      <w:bookmarkEnd w:id="0"/>
    </w:p>
    <w:p w:rsidR="00D41E79" w:rsidRPr="00D41E79" w:rsidRDefault="00D41E79" w:rsidP="00D41E79">
      <w:pPr>
        <w:jc w:val="center"/>
        <w:rPr>
          <w:b/>
        </w:rPr>
      </w:pPr>
      <w:r>
        <w:rPr>
          <w:b/>
        </w:rPr>
        <w:t>END OF TASK BOOK</w:t>
      </w:r>
    </w:p>
    <w:sectPr w:rsidR="00D41E79" w:rsidRPr="00D41E79" w:rsidSect="00AF09E7">
      <w:headerReference w:type="default" r:id="rId8"/>
      <w:footerReference w:type="default" r:id="rId9"/>
      <w:footerReference w:type="first" r:id="rId10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3D" w:rsidRDefault="00C4043D">
      <w:r>
        <w:separator/>
      </w:r>
    </w:p>
  </w:endnote>
  <w:endnote w:type="continuationSeparator" w:id="0">
    <w:p w:rsidR="00C4043D" w:rsidRDefault="00C4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FF" w:rsidRPr="00CB4177" w:rsidRDefault="00BD68FF" w:rsidP="00AF09E7">
    <w:pPr>
      <w:pStyle w:val="Footer"/>
      <w:rPr>
        <w:rFonts w:ascii="Calibri" w:hAnsi="Calibri"/>
        <w:sz w:val="20"/>
        <w:szCs w:val="20"/>
      </w:rPr>
    </w:pPr>
    <w:r w:rsidRPr="006D1770"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9E1726">
      <w:rPr>
        <w:rFonts w:ascii="Calibri" w:hAnsi="Calibri"/>
        <w:sz w:val="20"/>
        <w:szCs w:val="20"/>
      </w:rPr>
      <w:t xml:space="preserve">TSSM </w:t>
    </w:r>
    <w:r w:rsidR="00C85C9D">
      <w:rPr>
        <w:rFonts w:ascii="Calibri" w:hAnsi="Calibri"/>
        <w:sz w:val="20"/>
        <w:szCs w:val="20"/>
      </w:rPr>
      <w:t>201</w:t>
    </w:r>
    <w:r w:rsidR="00E75C03">
      <w:rPr>
        <w:rFonts w:ascii="Calibri" w:hAnsi="Calibri"/>
        <w:sz w:val="20"/>
        <w:szCs w:val="20"/>
      </w:rPr>
      <w:t>7</w:t>
    </w:r>
    <w:r w:rsidR="00C85C9D">
      <w:rPr>
        <w:rFonts w:ascii="Calibri" w:hAnsi="Calibri"/>
        <w:sz w:val="20"/>
        <w:szCs w:val="20"/>
      </w:rPr>
      <w:t xml:space="preserve">                             </w:t>
    </w:r>
    <w:r w:rsidR="00C85C9D" w:rsidRPr="009E1726">
      <w:rPr>
        <w:rFonts w:ascii="Calibri" w:hAnsi="Calibri"/>
        <w:sz w:val="20"/>
        <w:szCs w:val="20"/>
      </w:rPr>
      <w:t xml:space="preserve"> </w:t>
    </w:r>
    <w:r w:rsidR="00C85C9D"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</w:t>
    </w:r>
    <w:r w:rsidRPr="00B72015">
      <w:rPr>
        <w:rFonts w:ascii="Calibri" w:hAnsi="Calibri"/>
        <w:sz w:val="20"/>
        <w:szCs w:val="20"/>
      </w:rPr>
      <w:t xml:space="preserve">Page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PAGE </w:instrText>
    </w:r>
    <w:r w:rsidRPr="00B72015">
      <w:rPr>
        <w:rFonts w:ascii="Calibri" w:hAnsi="Calibri"/>
        <w:sz w:val="20"/>
        <w:szCs w:val="20"/>
      </w:rPr>
      <w:fldChar w:fldCharType="separate"/>
    </w:r>
    <w:r w:rsidR="002F1658">
      <w:rPr>
        <w:rFonts w:ascii="Calibri" w:hAnsi="Calibri"/>
        <w:noProof/>
        <w:sz w:val="20"/>
        <w:szCs w:val="20"/>
      </w:rPr>
      <w:t>6</w:t>
    </w:r>
    <w:r w:rsidRPr="00B72015">
      <w:rPr>
        <w:rFonts w:ascii="Calibri" w:hAnsi="Calibri"/>
        <w:sz w:val="20"/>
        <w:szCs w:val="20"/>
      </w:rPr>
      <w:fldChar w:fldCharType="end"/>
    </w:r>
    <w:r w:rsidRPr="00B72015">
      <w:rPr>
        <w:rFonts w:ascii="Calibri" w:hAnsi="Calibri"/>
        <w:sz w:val="20"/>
        <w:szCs w:val="20"/>
      </w:rPr>
      <w:t xml:space="preserve"> of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NUMPAGES  </w:instrText>
    </w:r>
    <w:r w:rsidRPr="00B72015">
      <w:rPr>
        <w:rFonts w:ascii="Calibri" w:hAnsi="Calibri"/>
        <w:sz w:val="20"/>
        <w:szCs w:val="20"/>
      </w:rPr>
      <w:fldChar w:fldCharType="separate"/>
    </w:r>
    <w:r w:rsidR="002F1658">
      <w:rPr>
        <w:rFonts w:ascii="Calibri" w:hAnsi="Calibri"/>
        <w:noProof/>
        <w:sz w:val="20"/>
        <w:szCs w:val="20"/>
      </w:rPr>
      <w:t>6</w:t>
    </w:r>
    <w:r w:rsidRPr="00B72015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FF" w:rsidRPr="00CB4177" w:rsidRDefault="00BD68FF">
    <w:pPr>
      <w:pStyle w:val="Footer"/>
      <w:rPr>
        <w:rFonts w:ascii="Calibri" w:hAnsi="Calibri"/>
        <w:sz w:val="20"/>
        <w:szCs w:val="20"/>
      </w:rPr>
    </w:pPr>
    <w:r w:rsidRPr="006D1770"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9E1726">
      <w:rPr>
        <w:rFonts w:ascii="Calibri" w:hAnsi="Calibri"/>
        <w:sz w:val="20"/>
        <w:szCs w:val="20"/>
      </w:rPr>
      <w:t xml:space="preserve">TSSM </w:t>
    </w:r>
    <w:r w:rsidR="00C85C9D">
      <w:rPr>
        <w:rFonts w:ascii="Calibri" w:hAnsi="Calibri"/>
        <w:sz w:val="20"/>
        <w:szCs w:val="20"/>
      </w:rPr>
      <w:t>201</w:t>
    </w:r>
    <w:r w:rsidR="00E75C03">
      <w:rPr>
        <w:rFonts w:ascii="Calibri" w:hAnsi="Calibri"/>
        <w:sz w:val="20"/>
        <w:szCs w:val="20"/>
      </w:rPr>
      <w:t>7</w:t>
    </w:r>
    <w:r w:rsidR="00C85C9D">
      <w:rPr>
        <w:rFonts w:ascii="Calibri" w:hAnsi="Calibri"/>
        <w:sz w:val="20"/>
        <w:szCs w:val="20"/>
      </w:rPr>
      <w:t xml:space="preserve">                            </w:t>
    </w:r>
    <w:r w:rsidR="00C85C9D" w:rsidRPr="009E1726">
      <w:rPr>
        <w:rFonts w:ascii="Calibri" w:hAnsi="Calibri"/>
        <w:sz w:val="20"/>
        <w:szCs w:val="20"/>
      </w:rPr>
      <w:t xml:space="preserve"> </w:t>
    </w:r>
    <w:r w:rsidR="00C85C9D"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</w:t>
    </w:r>
    <w:r w:rsidRPr="00B72015">
      <w:rPr>
        <w:rFonts w:ascii="Calibri" w:hAnsi="Calibri"/>
        <w:sz w:val="20"/>
        <w:szCs w:val="20"/>
      </w:rPr>
      <w:t xml:space="preserve">Page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PAGE </w:instrText>
    </w:r>
    <w:r w:rsidRPr="00B72015">
      <w:rPr>
        <w:rFonts w:ascii="Calibri" w:hAnsi="Calibri"/>
        <w:sz w:val="20"/>
        <w:szCs w:val="20"/>
      </w:rPr>
      <w:fldChar w:fldCharType="separate"/>
    </w:r>
    <w:r w:rsidR="002F1658">
      <w:rPr>
        <w:rFonts w:ascii="Calibri" w:hAnsi="Calibri"/>
        <w:noProof/>
        <w:sz w:val="20"/>
        <w:szCs w:val="20"/>
      </w:rPr>
      <w:t>1</w:t>
    </w:r>
    <w:r w:rsidRPr="00B72015">
      <w:rPr>
        <w:rFonts w:ascii="Calibri" w:hAnsi="Calibri"/>
        <w:sz w:val="20"/>
        <w:szCs w:val="20"/>
      </w:rPr>
      <w:fldChar w:fldCharType="end"/>
    </w:r>
    <w:r w:rsidRPr="00B72015">
      <w:rPr>
        <w:rFonts w:ascii="Calibri" w:hAnsi="Calibri"/>
        <w:sz w:val="20"/>
        <w:szCs w:val="20"/>
      </w:rPr>
      <w:t xml:space="preserve"> of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NUMPAGES  </w:instrText>
    </w:r>
    <w:r w:rsidRPr="00B72015">
      <w:rPr>
        <w:rFonts w:ascii="Calibri" w:hAnsi="Calibri"/>
        <w:sz w:val="20"/>
        <w:szCs w:val="20"/>
      </w:rPr>
      <w:fldChar w:fldCharType="separate"/>
    </w:r>
    <w:r w:rsidR="002F1658">
      <w:rPr>
        <w:rFonts w:ascii="Calibri" w:hAnsi="Calibri"/>
        <w:noProof/>
        <w:sz w:val="20"/>
        <w:szCs w:val="20"/>
      </w:rPr>
      <w:t>6</w:t>
    </w:r>
    <w:r w:rsidRPr="00B7201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3D" w:rsidRDefault="00C4043D">
      <w:r>
        <w:separator/>
      </w:r>
    </w:p>
  </w:footnote>
  <w:footnote w:type="continuationSeparator" w:id="0">
    <w:p w:rsidR="00C4043D" w:rsidRDefault="00C40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FF" w:rsidRPr="00432DC8" w:rsidRDefault="00C85C9D" w:rsidP="00AF09E7">
    <w:pPr>
      <w:pStyle w:val="Header"/>
      <w:rPr>
        <w:rFonts w:ascii="Calibri" w:hAnsi="Calibri"/>
        <w:sz w:val="20"/>
        <w:szCs w:val="20"/>
        <w:lang w:val="en-US"/>
      </w:rPr>
    </w:pPr>
    <w:r w:rsidRPr="00432DC8">
      <w:rPr>
        <w:rFonts w:ascii="Calibri" w:hAnsi="Calibri"/>
        <w:sz w:val="20"/>
        <w:szCs w:val="20"/>
        <w:lang w:val="en-US"/>
      </w:rPr>
      <w:t>201</w:t>
    </w:r>
    <w:r w:rsidR="00E75C03">
      <w:rPr>
        <w:rFonts w:ascii="Calibri" w:hAnsi="Calibri"/>
        <w:sz w:val="20"/>
        <w:szCs w:val="20"/>
        <w:lang w:val="en-US"/>
      </w:rPr>
      <w:t>7</w:t>
    </w:r>
    <w:r w:rsidRPr="00432DC8">
      <w:rPr>
        <w:rFonts w:ascii="Calibri" w:hAnsi="Calibri"/>
        <w:sz w:val="20"/>
        <w:szCs w:val="20"/>
        <w:lang w:val="en-US"/>
      </w:rPr>
      <w:t xml:space="preserve"> </w:t>
    </w:r>
    <w:r w:rsidR="00BD68FF" w:rsidRPr="00432DC8">
      <w:rPr>
        <w:rFonts w:ascii="Calibri" w:hAnsi="Calibri"/>
        <w:sz w:val="20"/>
        <w:szCs w:val="20"/>
        <w:lang w:val="en-US"/>
      </w:rPr>
      <w:t>CHEMISTRY SCHOOL-ASSESSED COURSEWORK</w:t>
    </w:r>
  </w:p>
  <w:p w:rsidR="00BD68FF" w:rsidRDefault="00BD6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0"/>
    <w:multiLevelType w:val="hybridMultilevel"/>
    <w:tmpl w:val="4D182994"/>
    <w:lvl w:ilvl="0" w:tplc="A1908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5690"/>
    <w:multiLevelType w:val="multilevel"/>
    <w:tmpl w:val="0F907C78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C7CAB"/>
    <w:multiLevelType w:val="hybridMultilevel"/>
    <w:tmpl w:val="FD08A0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3760"/>
    <w:multiLevelType w:val="hybridMultilevel"/>
    <w:tmpl w:val="3F90C4FC"/>
    <w:lvl w:ilvl="0" w:tplc="3E0CCE04">
      <w:start w:val="1"/>
      <w:numFmt w:val="low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14FBA"/>
    <w:multiLevelType w:val="multilevel"/>
    <w:tmpl w:val="AF9C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C4C66"/>
    <w:multiLevelType w:val="hybridMultilevel"/>
    <w:tmpl w:val="71EE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46A"/>
    <w:multiLevelType w:val="multilevel"/>
    <w:tmpl w:val="3F90C4FC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40264B"/>
    <w:multiLevelType w:val="hybridMultilevel"/>
    <w:tmpl w:val="A65E1888"/>
    <w:lvl w:ilvl="0" w:tplc="6192BBAE">
      <w:start w:val="2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43666D9"/>
    <w:multiLevelType w:val="hybridMultilevel"/>
    <w:tmpl w:val="B67078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2312E"/>
    <w:multiLevelType w:val="hybridMultilevel"/>
    <w:tmpl w:val="4F2EEF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2905568F"/>
    <w:multiLevelType w:val="hybridMultilevel"/>
    <w:tmpl w:val="3AA07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0FAE"/>
    <w:multiLevelType w:val="hybridMultilevel"/>
    <w:tmpl w:val="0F907C78"/>
    <w:lvl w:ilvl="0" w:tplc="86BECD3A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14434"/>
    <w:multiLevelType w:val="hybridMultilevel"/>
    <w:tmpl w:val="6BD2A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1D89"/>
    <w:multiLevelType w:val="hybridMultilevel"/>
    <w:tmpl w:val="3FB8D7F0"/>
    <w:lvl w:ilvl="0" w:tplc="84065A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4F08"/>
    <w:multiLevelType w:val="hybridMultilevel"/>
    <w:tmpl w:val="A516AABC"/>
    <w:lvl w:ilvl="0" w:tplc="7CA2BE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204A"/>
    <w:multiLevelType w:val="hybridMultilevel"/>
    <w:tmpl w:val="E850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63B2"/>
    <w:multiLevelType w:val="hybridMultilevel"/>
    <w:tmpl w:val="11A678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C7C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C4CA0"/>
    <w:multiLevelType w:val="hybridMultilevel"/>
    <w:tmpl w:val="D6E80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82CC5"/>
    <w:multiLevelType w:val="hybridMultilevel"/>
    <w:tmpl w:val="E02A3C4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6089F"/>
    <w:multiLevelType w:val="hybridMultilevel"/>
    <w:tmpl w:val="210409F0"/>
    <w:lvl w:ilvl="0" w:tplc="462C6E26">
      <w:start w:val="2"/>
      <w:numFmt w:val="lowerLetter"/>
      <w:lvlText w:val="%1."/>
      <w:lvlJc w:val="left"/>
      <w:pPr>
        <w:tabs>
          <w:tab w:val="num" w:pos="855"/>
        </w:tabs>
        <w:ind w:left="8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833181"/>
    <w:multiLevelType w:val="hybridMultilevel"/>
    <w:tmpl w:val="9D10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C0005"/>
    <w:multiLevelType w:val="multilevel"/>
    <w:tmpl w:val="76AC0D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DD67AB"/>
    <w:multiLevelType w:val="hybridMultilevel"/>
    <w:tmpl w:val="76AC0D50"/>
    <w:lvl w:ilvl="0" w:tplc="2EAAA1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F51776"/>
    <w:multiLevelType w:val="hybridMultilevel"/>
    <w:tmpl w:val="C85AC8D8"/>
    <w:lvl w:ilvl="0" w:tplc="D83036C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DC67F7"/>
    <w:multiLevelType w:val="hybridMultilevel"/>
    <w:tmpl w:val="52085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9075E"/>
    <w:multiLevelType w:val="hybridMultilevel"/>
    <w:tmpl w:val="42E6D7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535E1516"/>
    <w:multiLevelType w:val="hybridMultilevel"/>
    <w:tmpl w:val="0EA8A96A"/>
    <w:lvl w:ilvl="0" w:tplc="FC9CA57C">
      <w:start w:val="3"/>
      <w:numFmt w:val="lowerLetter"/>
      <w:lvlText w:val="%1."/>
      <w:lvlJc w:val="left"/>
      <w:pPr>
        <w:tabs>
          <w:tab w:val="num" w:pos="945"/>
        </w:tabs>
        <w:ind w:left="94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3C73752"/>
    <w:multiLevelType w:val="hybridMultilevel"/>
    <w:tmpl w:val="2D569F24"/>
    <w:lvl w:ilvl="0" w:tplc="76029E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FC31BA"/>
    <w:multiLevelType w:val="hybridMultilevel"/>
    <w:tmpl w:val="EE8CFE94"/>
    <w:lvl w:ilvl="0" w:tplc="398AC7B0">
      <w:start w:val="1"/>
      <w:numFmt w:val="lowerRoman"/>
      <w:lvlText w:val="%1."/>
      <w:lvlJc w:val="left"/>
      <w:pPr>
        <w:tabs>
          <w:tab w:val="num" w:pos="360"/>
        </w:tabs>
        <w:ind w:left="587" w:hanging="22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9821439"/>
    <w:multiLevelType w:val="hybridMultilevel"/>
    <w:tmpl w:val="E162E9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769DC"/>
    <w:multiLevelType w:val="multilevel"/>
    <w:tmpl w:val="10CE2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B936B26"/>
    <w:multiLevelType w:val="hybridMultilevel"/>
    <w:tmpl w:val="E6863E58"/>
    <w:lvl w:ilvl="0" w:tplc="A1908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9648F1"/>
    <w:multiLevelType w:val="hybridMultilevel"/>
    <w:tmpl w:val="0AD4B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E78F0"/>
    <w:multiLevelType w:val="multilevel"/>
    <w:tmpl w:val="D44A924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703F56"/>
    <w:multiLevelType w:val="hybridMultilevel"/>
    <w:tmpl w:val="FF726BBA"/>
    <w:lvl w:ilvl="0" w:tplc="398AC7B0">
      <w:start w:val="1"/>
      <w:numFmt w:val="lowerRoman"/>
      <w:lvlText w:val="%1."/>
      <w:lvlJc w:val="left"/>
      <w:pPr>
        <w:tabs>
          <w:tab w:val="num" w:pos="180"/>
        </w:tabs>
        <w:ind w:left="407" w:hanging="22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D1919D4"/>
    <w:multiLevelType w:val="hybridMultilevel"/>
    <w:tmpl w:val="86B8C964"/>
    <w:lvl w:ilvl="0" w:tplc="76029E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DE120E8"/>
    <w:multiLevelType w:val="hybridMultilevel"/>
    <w:tmpl w:val="AE2685EA"/>
    <w:lvl w:ilvl="0" w:tplc="D83036C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A161D"/>
    <w:multiLevelType w:val="hybridMultilevel"/>
    <w:tmpl w:val="FB0CA458"/>
    <w:lvl w:ilvl="0" w:tplc="B68EEAF2">
      <w:start w:val="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295969"/>
    <w:multiLevelType w:val="hybridMultilevel"/>
    <w:tmpl w:val="D8EC5348"/>
    <w:lvl w:ilvl="0" w:tplc="AAC48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74C91DFD"/>
    <w:multiLevelType w:val="hybridMultilevel"/>
    <w:tmpl w:val="46A22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034F5"/>
    <w:multiLevelType w:val="multilevel"/>
    <w:tmpl w:val="A90C9F6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1A7A93"/>
    <w:multiLevelType w:val="hybridMultilevel"/>
    <w:tmpl w:val="CBC26FA4"/>
    <w:lvl w:ilvl="0" w:tplc="1B6EAD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D27DB5"/>
    <w:multiLevelType w:val="multilevel"/>
    <w:tmpl w:val="3FB8D7F0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95716"/>
    <w:multiLevelType w:val="hybridMultilevel"/>
    <w:tmpl w:val="EA9CE22A"/>
    <w:lvl w:ilvl="0" w:tplc="2B8848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C86B3F"/>
    <w:multiLevelType w:val="hybridMultilevel"/>
    <w:tmpl w:val="233AE296"/>
    <w:lvl w:ilvl="0" w:tplc="D83036C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E67EE1"/>
    <w:multiLevelType w:val="hybridMultilevel"/>
    <w:tmpl w:val="E5101658"/>
    <w:lvl w:ilvl="0" w:tplc="83ACC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B8848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9"/>
  </w:num>
  <w:num w:numId="4">
    <w:abstractNumId w:val="17"/>
  </w:num>
  <w:num w:numId="5">
    <w:abstractNumId w:val="37"/>
  </w:num>
  <w:num w:numId="6">
    <w:abstractNumId w:val="46"/>
  </w:num>
  <w:num w:numId="7">
    <w:abstractNumId w:val="23"/>
  </w:num>
  <w:num w:numId="8">
    <w:abstractNumId w:val="28"/>
  </w:num>
  <w:num w:numId="9">
    <w:abstractNumId w:val="33"/>
  </w:num>
  <w:num w:numId="10">
    <w:abstractNumId w:val="0"/>
  </w:num>
  <w:num w:numId="11">
    <w:abstractNumId w:val="22"/>
  </w:num>
  <w:num w:numId="12">
    <w:abstractNumId w:val="21"/>
  </w:num>
  <w:num w:numId="13">
    <w:abstractNumId w:val="47"/>
  </w:num>
  <w:num w:numId="14">
    <w:abstractNumId w:val="31"/>
  </w:num>
  <w:num w:numId="15">
    <w:abstractNumId w:val="45"/>
  </w:num>
  <w:num w:numId="16">
    <w:abstractNumId w:val="40"/>
  </w:num>
  <w:num w:numId="17">
    <w:abstractNumId w:val="42"/>
  </w:num>
  <w:num w:numId="18">
    <w:abstractNumId w:val="38"/>
  </w:num>
  <w:num w:numId="19">
    <w:abstractNumId w:val="11"/>
  </w:num>
  <w:num w:numId="20">
    <w:abstractNumId w:val="14"/>
  </w:num>
  <w:num w:numId="21">
    <w:abstractNumId w:val="13"/>
  </w:num>
  <w:num w:numId="22">
    <w:abstractNumId w:val="20"/>
  </w:num>
  <w:num w:numId="23">
    <w:abstractNumId w:val="1"/>
  </w:num>
  <w:num w:numId="24">
    <w:abstractNumId w:val="3"/>
  </w:num>
  <w:num w:numId="25">
    <w:abstractNumId w:val="6"/>
  </w:num>
  <w:num w:numId="26">
    <w:abstractNumId w:val="36"/>
  </w:num>
  <w:num w:numId="27">
    <w:abstractNumId w:val="44"/>
  </w:num>
  <w:num w:numId="28">
    <w:abstractNumId w:val="29"/>
  </w:num>
  <w:num w:numId="29">
    <w:abstractNumId w:val="16"/>
  </w:num>
  <w:num w:numId="30">
    <w:abstractNumId w:val="30"/>
  </w:num>
  <w:num w:numId="31">
    <w:abstractNumId w:val="2"/>
  </w:num>
  <w:num w:numId="32">
    <w:abstractNumId w:val="8"/>
  </w:num>
  <w:num w:numId="33">
    <w:abstractNumId w:val="27"/>
  </w:num>
  <w:num w:numId="34">
    <w:abstractNumId w:val="39"/>
  </w:num>
  <w:num w:numId="35">
    <w:abstractNumId w:val="7"/>
  </w:num>
  <w:num w:numId="36">
    <w:abstractNumId w:val="5"/>
  </w:num>
  <w:num w:numId="37">
    <w:abstractNumId w:val="43"/>
  </w:num>
  <w:num w:numId="38">
    <w:abstractNumId w:val="12"/>
  </w:num>
  <w:num w:numId="39">
    <w:abstractNumId w:val="41"/>
  </w:num>
  <w:num w:numId="40">
    <w:abstractNumId w:val="24"/>
  </w:num>
  <w:num w:numId="41">
    <w:abstractNumId w:val="15"/>
  </w:num>
  <w:num w:numId="42">
    <w:abstractNumId w:val="18"/>
  </w:num>
  <w:num w:numId="43">
    <w:abstractNumId w:val="19"/>
  </w:num>
  <w:num w:numId="44">
    <w:abstractNumId w:val="34"/>
  </w:num>
  <w:num w:numId="45">
    <w:abstractNumId w:val="25"/>
  </w:num>
  <w:num w:numId="46">
    <w:abstractNumId w:val="4"/>
  </w:num>
  <w:num w:numId="47">
    <w:abstractNumId w:val="3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754"/>
    <w:rsid w:val="00021B11"/>
    <w:rsid w:val="000346A1"/>
    <w:rsid w:val="0003490D"/>
    <w:rsid w:val="00052616"/>
    <w:rsid w:val="000740C7"/>
    <w:rsid w:val="0007413F"/>
    <w:rsid w:val="00076AD8"/>
    <w:rsid w:val="00084A70"/>
    <w:rsid w:val="00090092"/>
    <w:rsid w:val="00094A0A"/>
    <w:rsid w:val="000963CD"/>
    <w:rsid w:val="000A498B"/>
    <w:rsid w:val="000C1B3D"/>
    <w:rsid w:val="000D3D95"/>
    <w:rsid w:val="000D762B"/>
    <w:rsid w:val="000E1BB2"/>
    <w:rsid w:val="000E4370"/>
    <w:rsid w:val="000E72DE"/>
    <w:rsid w:val="000F2BEF"/>
    <w:rsid w:val="000F676E"/>
    <w:rsid w:val="00114E7A"/>
    <w:rsid w:val="00134787"/>
    <w:rsid w:val="0014555F"/>
    <w:rsid w:val="001467B6"/>
    <w:rsid w:val="00166E14"/>
    <w:rsid w:val="00167362"/>
    <w:rsid w:val="00181C58"/>
    <w:rsid w:val="001D66EB"/>
    <w:rsid w:val="001E2C6C"/>
    <w:rsid w:val="001E2DCA"/>
    <w:rsid w:val="001E60FB"/>
    <w:rsid w:val="001E7231"/>
    <w:rsid w:val="00205CC6"/>
    <w:rsid w:val="00210A42"/>
    <w:rsid w:val="0022288B"/>
    <w:rsid w:val="002238B5"/>
    <w:rsid w:val="0023505F"/>
    <w:rsid w:val="00235D03"/>
    <w:rsid w:val="00241EE2"/>
    <w:rsid w:val="002426E2"/>
    <w:rsid w:val="002570E7"/>
    <w:rsid w:val="00261AA6"/>
    <w:rsid w:val="00263D2C"/>
    <w:rsid w:val="002661D8"/>
    <w:rsid w:val="00276EC2"/>
    <w:rsid w:val="00284BC2"/>
    <w:rsid w:val="00287C12"/>
    <w:rsid w:val="00292CC3"/>
    <w:rsid w:val="002A2F21"/>
    <w:rsid w:val="002B32A9"/>
    <w:rsid w:val="002C0ECB"/>
    <w:rsid w:val="002E161D"/>
    <w:rsid w:val="002E56E6"/>
    <w:rsid w:val="002F1658"/>
    <w:rsid w:val="00327F73"/>
    <w:rsid w:val="003B0367"/>
    <w:rsid w:val="003C543D"/>
    <w:rsid w:val="003C6C9F"/>
    <w:rsid w:val="003D1075"/>
    <w:rsid w:val="003D35E9"/>
    <w:rsid w:val="003E04E9"/>
    <w:rsid w:val="003F12F6"/>
    <w:rsid w:val="00410B4D"/>
    <w:rsid w:val="004122F9"/>
    <w:rsid w:val="00415AF8"/>
    <w:rsid w:val="00422DE0"/>
    <w:rsid w:val="00432DC8"/>
    <w:rsid w:val="004366D9"/>
    <w:rsid w:val="0045280D"/>
    <w:rsid w:val="00455729"/>
    <w:rsid w:val="004562EF"/>
    <w:rsid w:val="0045734D"/>
    <w:rsid w:val="00477AD8"/>
    <w:rsid w:val="004A7C80"/>
    <w:rsid w:val="004B021D"/>
    <w:rsid w:val="004C28FE"/>
    <w:rsid w:val="004E1D86"/>
    <w:rsid w:val="004F43D7"/>
    <w:rsid w:val="004F5963"/>
    <w:rsid w:val="0050551B"/>
    <w:rsid w:val="0051220E"/>
    <w:rsid w:val="00515AE8"/>
    <w:rsid w:val="00517C15"/>
    <w:rsid w:val="00535AFC"/>
    <w:rsid w:val="00537E0F"/>
    <w:rsid w:val="00540FC6"/>
    <w:rsid w:val="005435DE"/>
    <w:rsid w:val="00564193"/>
    <w:rsid w:val="005802F2"/>
    <w:rsid w:val="00580668"/>
    <w:rsid w:val="0058181F"/>
    <w:rsid w:val="00590007"/>
    <w:rsid w:val="005A46D2"/>
    <w:rsid w:val="005A479F"/>
    <w:rsid w:val="005C0B71"/>
    <w:rsid w:val="005C5AF0"/>
    <w:rsid w:val="005E0692"/>
    <w:rsid w:val="005E1521"/>
    <w:rsid w:val="005F253C"/>
    <w:rsid w:val="005F737D"/>
    <w:rsid w:val="00607BCC"/>
    <w:rsid w:val="00620E87"/>
    <w:rsid w:val="00626954"/>
    <w:rsid w:val="0062757E"/>
    <w:rsid w:val="0064059A"/>
    <w:rsid w:val="00663BF4"/>
    <w:rsid w:val="006674B8"/>
    <w:rsid w:val="00687EDB"/>
    <w:rsid w:val="00694860"/>
    <w:rsid w:val="00695FE8"/>
    <w:rsid w:val="006A1112"/>
    <w:rsid w:val="006A7BDF"/>
    <w:rsid w:val="006C07EC"/>
    <w:rsid w:val="006D1E31"/>
    <w:rsid w:val="007001B9"/>
    <w:rsid w:val="0071443F"/>
    <w:rsid w:val="007242B9"/>
    <w:rsid w:val="0072477C"/>
    <w:rsid w:val="00764DC9"/>
    <w:rsid w:val="007821E8"/>
    <w:rsid w:val="00792DA7"/>
    <w:rsid w:val="0079379E"/>
    <w:rsid w:val="007976F0"/>
    <w:rsid w:val="007B0497"/>
    <w:rsid w:val="007E09E8"/>
    <w:rsid w:val="007E17B1"/>
    <w:rsid w:val="007E7CB1"/>
    <w:rsid w:val="007F1B23"/>
    <w:rsid w:val="008003CA"/>
    <w:rsid w:val="00802621"/>
    <w:rsid w:val="008170A3"/>
    <w:rsid w:val="008202AD"/>
    <w:rsid w:val="0082182D"/>
    <w:rsid w:val="00824185"/>
    <w:rsid w:val="00824D2A"/>
    <w:rsid w:val="00830626"/>
    <w:rsid w:val="00851D7C"/>
    <w:rsid w:val="00861A6A"/>
    <w:rsid w:val="0086493D"/>
    <w:rsid w:val="008657D3"/>
    <w:rsid w:val="008667A6"/>
    <w:rsid w:val="00883F36"/>
    <w:rsid w:val="0089010C"/>
    <w:rsid w:val="00892778"/>
    <w:rsid w:val="0089388C"/>
    <w:rsid w:val="008A3C1E"/>
    <w:rsid w:val="008B3146"/>
    <w:rsid w:val="008C0BC7"/>
    <w:rsid w:val="009009F1"/>
    <w:rsid w:val="009012F7"/>
    <w:rsid w:val="00906194"/>
    <w:rsid w:val="009217F3"/>
    <w:rsid w:val="009269FD"/>
    <w:rsid w:val="00947F99"/>
    <w:rsid w:val="0095114A"/>
    <w:rsid w:val="0095192A"/>
    <w:rsid w:val="009538FF"/>
    <w:rsid w:val="0095604C"/>
    <w:rsid w:val="00992FC9"/>
    <w:rsid w:val="009A4826"/>
    <w:rsid w:val="009A5B6C"/>
    <w:rsid w:val="009B2EF7"/>
    <w:rsid w:val="009C449E"/>
    <w:rsid w:val="009C7A3B"/>
    <w:rsid w:val="009C7E9B"/>
    <w:rsid w:val="009D1B67"/>
    <w:rsid w:val="009F22C0"/>
    <w:rsid w:val="009F2754"/>
    <w:rsid w:val="00A03108"/>
    <w:rsid w:val="00A309B4"/>
    <w:rsid w:val="00A464A8"/>
    <w:rsid w:val="00A4796F"/>
    <w:rsid w:val="00A513B1"/>
    <w:rsid w:val="00A53B33"/>
    <w:rsid w:val="00A706A2"/>
    <w:rsid w:val="00A75B95"/>
    <w:rsid w:val="00A861FC"/>
    <w:rsid w:val="00A94AD5"/>
    <w:rsid w:val="00A95C7F"/>
    <w:rsid w:val="00AE0B86"/>
    <w:rsid w:val="00AF09E7"/>
    <w:rsid w:val="00B0207D"/>
    <w:rsid w:val="00B42B2C"/>
    <w:rsid w:val="00B447C8"/>
    <w:rsid w:val="00B7028E"/>
    <w:rsid w:val="00B754C8"/>
    <w:rsid w:val="00B80BB5"/>
    <w:rsid w:val="00B838BB"/>
    <w:rsid w:val="00B87961"/>
    <w:rsid w:val="00B91661"/>
    <w:rsid w:val="00BA7906"/>
    <w:rsid w:val="00BB21A1"/>
    <w:rsid w:val="00BB4337"/>
    <w:rsid w:val="00BB71C7"/>
    <w:rsid w:val="00BC05E5"/>
    <w:rsid w:val="00BD68FF"/>
    <w:rsid w:val="00BE4A54"/>
    <w:rsid w:val="00BF6E74"/>
    <w:rsid w:val="00C05A86"/>
    <w:rsid w:val="00C06182"/>
    <w:rsid w:val="00C063EA"/>
    <w:rsid w:val="00C11869"/>
    <w:rsid w:val="00C2084C"/>
    <w:rsid w:val="00C355CE"/>
    <w:rsid w:val="00C4043D"/>
    <w:rsid w:val="00C44FF6"/>
    <w:rsid w:val="00C47D9B"/>
    <w:rsid w:val="00C515DD"/>
    <w:rsid w:val="00C64C93"/>
    <w:rsid w:val="00C74C64"/>
    <w:rsid w:val="00C85C9D"/>
    <w:rsid w:val="00C91497"/>
    <w:rsid w:val="00C94028"/>
    <w:rsid w:val="00CB4177"/>
    <w:rsid w:val="00CC5A25"/>
    <w:rsid w:val="00CC6A93"/>
    <w:rsid w:val="00CD4015"/>
    <w:rsid w:val="00CD6701"/>
    <w:rsid w:val="00CE0B37"/>
    <w:rsid w:val="00CE5837"/>
    <w:rsid w:val="00CF0665"/>
    <w:rsid w:val="00CF21D7"/>
    <w:rsid w:val="00CF2672"/>
    <w:rsid w:val="00CF3A08"/>
    <w:rsid w:val="00D05C5C"/>
    <w:rsid w:val="00D12C9B"/>
    <w:rsid w:val="00D17FA8"/>
    <w:rsid w:val="00D30A5F"/>
    <w:rsid w:val="00D34B9F"/>
    <w:rsid w:val="00D40CF4"/>
    <w:rsid w:val="00D41E79"/>
    <w:rsid w:val="00D47206"/>
    <w:rsid w:val="00D507F2"/>
    <w:rsid w:val="00D5789D"/>
    <w:rsid w:val="00D6443D"/>
    <w:rsid w:val="00D87E00"/>
    <w:rsid w:val="00D94410"/>
    <w:rsid w:val="00D96E85"/>
    <w:rsid w:val="00DA41E7"/>
    <w:rsid w:val="00DA63DB"/>
    <w:rsid w:val="00DA6DC6"/>
    <w:rsid w:val="00DA766E"/>
    <w:rsid w:val="00DB3F81"/>
    <w:rsid w:val="00DB4E8F"/>
    <w:rsid w:val="00DC00D5"/>
    <w:rsid w:val="00DC1543"/>
    <w:rsid w:val="00DC7241"/>
    <w:rsid w:val="00DD63C8"/>
    <w:rsid w:val="00DE06EB"/>
    <w:rsid w:val="00DE79BE"/>
    <w:rsid w:val="00DF37AF"/>
    <w:rsid w:val="00DF56E7"/>
    <w:rsid w:val="00DF5738"/>
    <w:rsid w:val="00E74244"/>
    <w:rsid w:val="00E75C03"/>
    <w:rsid w:val="00E96EDB"/>
    <w:rsid w:val="00E970E0"/>
    <w:rsid w:val="00EA2715"/>
    <w:rsid w:val="00EB1C0E"/>
    <w:rsid w:val="00EC511A"/>
    <w:rsid w:val="00ED06AF"/>
    <w:rsid w:val="00ED7D5D"/>
    <w:rsid w:val="00ED7F23"/>
    <w:rsid w:val="00EE0E02"/>
    <w:rsid w:val="00EE0F64"/>
    <w:rsid w:val="00EE73DD"/>
    <w:rsid w:val="00EF102F"/>
    <w:rsid w:val="00F05B1A"/>
    <w:rsid w:val="00F07088"/>
    <w:rsid w:val="00F23C16"/>
    <w:rsid w:val="00F279DB"/>
    <w:rsid w:val="00F344B7"/>
    <w:rsid w:val="00F37816"/>
    <w:rsid w:val="00F46034"/>
    <w:rsid w:val="00F54F1A"/>
    <w:rsid w:val="00F60BF1"/>
    <w:rsid w:val="00F7543A"/>
    <w:rsid w:val="00F856CB"/>
    <w:rsid w:val="00FA785F"/>
    <w:rsid w:val="00FB7F3F"/>
    <w:rsid w:val="00FC3B46"/>
    <w:rsid w:val="00FE6441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0879E03"/>
  <w15:chartTrackingRefBased/>
  <w15:docId w15:val="{EDD27A44-071C-437A-83E1-D8090E87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AF09E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2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22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220E"/>
  </w:style>
  <w:style w:type="paragraph" w:styleId="BalloonText">
    <w:name w:val="Balloon Text"/>
    <w:basedOn w:val="Normal"/>
    <w:link w:val="BalloonTextChar"/>
    <w:rsid w:val="00235D0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B4177"/>
    <w:rPr>
      <w:sz w:val="24"/>
      <w:szCs w:val="24"/>
      <w:lang w:val="en-AU" w:eastAsia="en-AU"/>
    </w:rPr>
  </w:style>
  <w:style w:type="character" w:customStyle="1" w:styleId="apple-converted-space">
    <w:name w:val="apple-converted-space"/>
    <w:rsid w:val="00861A6A"/>
  </w:style>
  <w:style w:type="paragraph" w:styleId="NormalWeb">
    <w:name w:val="Normal (Web)"/>
    <w:basedOn w:val="Normal"/>
    <w:uiPriority w:val="99"/>
    <w:unhideWhenUsed/>
    <w:rsid w:val="004122F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12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Experimental Investigation</vt:lpstr>
    </vt:vector>
  </TitlesOfParts>
  <Company>Department of Education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Experimental Investigation</dc:title>
  <dc:subject/>
  <dc:creator>Pat</dc:creator>
  <cp:keywords/>
  <cp:lastModifiedBy>Pat O'Shea</cp:lastModifiedBy>
  <cp:revision>3</cp:revision>
  <cp:lastPrinted>2013-01-18T05:02:00Z</cp:lastPrinted>
  <dcterms:created xsi:type="dcterms:W3CDTF">2018-05-20T06:39:00Z</dcterms:created>
  <dcterms:modified xsi:type="dcterms:W3CDTF">2018-05-20T06:43:00Z</dcterms:modified>
</cp:coreProperties>
</file>